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4E705" w14:textId="66368B9D" w:rsidR="005D4EFB" w:rsidRPr="003A32CE" w:rsidRDefault="005D4EFB" w:rsidP="005D4EFB">
      <w:pPr>
        <w:jc w:val="center"/>
        <w:rPr>
          <w:rFonts w:ascii="Arial" w:hAnsi="Arial" w:cs="Arial"/>
          <w:b/>
          <w:bCs/>
          <w:sz w:val="28"/>
          <w:szCs w:val="28"/>
        </w:rPr>
      </w:pPr>
      <w:proofErr w:type="spellStart"/>
      <w:r w:rsidRPr="003A32CE">
        <w:rPr>
          <w:rFonts w:ascii="Arial" w:hAnsi="Arial" w:cs="Arial"/>
          <w:b/>
          <w:bCs/>
          <w:sz w:val="28"/>
          <w:szCs w:val="28"/>
        </w:rPr>
        <w:t>Krameterhof</w:t>
      </w:r>
      <w:proofErr w:type="spellEnd"/>
      <w:r w:rsidRPr="003A32CE">
        <w:rPr>
          <w:rFonts w:ascii="Arial" w:hAnsi="Arial" w:cs="Arial"/>
          <w:b/>
          <w:bCs/>
          <w:sz w:val="28"/>
          <w:szCs w:val="28"/>
        </w:rPr>
        <w:t xml:space="preserve"> – učilnica narave na 1.500 metrih</w:t>
      </w:r>
    </w:p>
    <w:p w14:paraId="5D59BF49" w14:textId="45F59BC0" w:rsidR="005D4EFB" w:rsidRPr="00D9649E" w:rsidRDefault="005D4EFB" w:rsidP="005D4EFB">
      <w:pPr>
        <w:jc w:val="both"/>
        <w:rPr>
          <w:rFonts w:ascii="Arial" w:hAnsi="Arial" w:cs="Arial"/>
          <w:b/>
          <w:bCs/>
          <w:sz w:val="28"/>
          <w:szCs w:val="28"/>
        </w:rPr>
      </w:pPr>
      <w:r w:rsidRPr="00D9649E">
        <w:rPr>
          <w:rFonts w:ascii="Arial" w:hAnsi="Arial" w:cs="Arial"/>
          <w:b/>
          <w:bCs/>
          <w:sz w:val="28"/>
          <w:szCs w:val="28"/>
        </w:rPr>
        <w:t>Prvi vtis: zemlja, ki ostane v spominu</w:t>
      </w:r>
    </w:p>
    <w:p w14:paraId="09A7EEED" w14:textId="38A60965" w:rsidR="005D4EFB" w:rsidRPr="005D4EFB" w:rsidRDefault="005D4EFB" w:rsidP="005D4EFB">
      <w:pPr>
        <w:jc w:val="both"/>
        <w:rPr>
          <w:rFonts w:ascii="Arial" w:hAnsi="Arial" w:cs="Arial"/>
          <w:sz w:val="24"/>
          <w:szCs w:val="24"/>
        </w:rPr>
      </w:pPr>
      <w:r w:rsidRPr="00D9649E">
        <w:rPr>
          <w:rFonts w:ascii="Arial" w:hAnsi="Arial" w:cs="Arial"/>
          <w:sz w:val="24"/>
          <w:szCs w:val="24"/>
        </w:rPr>
        <w:t xml:space="preserve">Ko sem prišla na </w:t>
      </w:r>
      <w:proofErr w:type="spellStart"/>
      <w:r w:rsidRPr="00D9649E">
        <w:rPr>
          <w:rFonts w:ascii="Arial" w:hAnsi="Arial" w:cs="Arial"/>
          <w:sz w:val="24"/>
          <w:szCs w:val="24"/>
        </w:rPr>
        <w:t>Krameterhof</w:t>
      </w:r>
      <w:proofErr w:type="spellEnd"/>
      <w:r w:rsidRPr="00D9649E">
        <w:rPr>
          <w:rFonts w:ascii="Arial" w:hAnsi="Arial" w:cs="Arial"/>
          <w:sz w:val="24"/>
          <w:szCs w:val="24"/>
        </w:rPr>
        <w:t xml:space="preserve">, </w:t>
      </w:r>
      <w:proofErr w:type="spellStart"/>
      <w:r w:rsidRPr="00D9649E">
        <w:rPr>
          <w:rFonts w:ascii="Arial" w:hAnsi="Arial" w:cs="Arial"/>
          <w:sz w:val="24"/>
          <w:szCs w:val="24"/>
        </w:rPr>
        <w:t>permakulturno</w:t>
      </w:r>
      <w:proofErr w:type="spellEnd"/>
      <w:r w:rsidRPr="00D9649E">
        <w:rPr>
          <w:rFonts w:ascii="Arial" w:hAnsi="Arial" w:cs="Arial"/>
          <w:sz w:val="24"/>
          <w:szCs w:val="24"/>
        </w:rPr>
        <w:t xml:space="preserve"> kmetijo na približno 1.500 metrih nadmorske višine, me je najprej presenetila zemlja. Pričakovala sem precej težje pogoje za pridelavo, namesto tega pa sem pod rokami občutila temno, rahlo in izjemno rodovitno prst</w:t>
      </w:r>
      <w:r>
        <w:rPr>
          <w:rFonts w:ascii="Arial" w:hAnsi="Arial" w:cs="Arial"/>
          <w:sz w:val="24"/>
          <w:szCs w:val="24"/>
        </w:rPr>
        <w:t xml:space="preserve"> v šali sem jo tako primerjala z </w:t>
      </w:r>
      <w:r w:rsidRPr="00D9649E">
        <w:rPr>
          <w:rFonts w:ascii="Arial" w:hAnsi="Arial" w:cs="Arial"/>
          <w:sz w:val="24"/>
          <w:szCs w:val="24"/>
        </w:rPr>
        <w:t>ravno prav zmehčanim maslom</w:t>
      </w:r>
      <w:r>
        <w:rPr>
          <w:rFonts w:ascii="Arial" w:hAnsi="Arial" w:cs="Arial"/>
          <w:sz w:val="24"/>
          <w:szCs w:val="24"/>
        </w:rPr>
        <w:t>.</w:t>
      </w:r>
      <w:r w:rsidRPr="00D9649E">
        <w:rPr>
          <w:rFonts w:ascii="Arial" w:hAnsi="Arial" w:cs="Arial"/>
          <w:sz w:val="24"/>
          <w:szCs w:val="24"/>
        </w:rPr>
        <w:t xml:space="preserve"> Ta prvi stik z zemljo je lepo napovedal vse, kar je sledilo: veliko praktičnega dela, opazovanja narave in učenja z lastnimi rokami.</w:t>
      </w:r>
    </w:p>
    <w:p w14:paraId="0A85A1BD" w14:textId="77777777" w:rsidR="005D4EFB" w:rsidRPr="00D9649E" w:rsidRDefault="005D4EFB" w:rsidP="005D4EFB">
      <w:pPr>
        <w:jc w:val="both"/>
        <w:rPr>
          <w:rFonts w:ascii="Arial" w:hAnsi="Arial" w:cs="Arial"/>
          <w:b/>
          <w:bCs/>
          <w:sz w:val="28"/>
          <w:szCs w:val="28"/>
        </w:rPr>
      </w:pPr>
      <w:r w:rsidRPr="00D9649E">
        <w:rPr>
          <w:rFonts w:ascii="Arial" w:hAnsi="Arial" w:cs="Arial"/>
          <w:b/>
          <w:bCs/>
          <w:sz w:val="28"/>
          <w:szCs w:val="28"/>
        </w:rPr>
        <w:t>Od pletja in paradižnika do komposta in zastirke</w:t>
      </w:r>
    </w:p>
    <w:p w14:paraId="439A8682" w14:textId="77777777" w:rsidR="005D4EFB" w:rsidRPr="00D9649E" w:rsidRDefault="005D4EFB" w:rsidP="005D4EFB">
      <w:pPr>
        <w:jc w:val="both"/>
        <w:rPr>
          <w:rFonts w:ascii="Arial" w:hAnsi="Arial" w:cs="Arial"/>
          <w:sz w:val="24"/>
          <w:szCs w:val="24"/>
        </w:rPr>
      </w:pPr>
      <w:r w:rsidRPr="00D9649E">
        <w:rPr>
          <w:rFonts w:ascii="Arial" w:hAnsi="Arial" w:cs="Arial"/>
          <w:sz w:val="24"/>
          <w:szCs w:val="24"/>
        </w:rPr>
        <w:t xml:space="preserve">Moji dnevi na kmetiji so bili zelo raznoliki. Plela in zalivala sem vrtove, skrbela za rastlinjake, odstranjevala obolele rastline, presajala in sadila nove posevke ter urejala okolico kmetije. Velik del dela je predstavljalo mulčenje. Na </w:t>
      </w:r>
      <w:proofErr w:type="spellStart"/>
      <w:r w:rsidRPr="00D9649E">
        <w:rPr>
          <w:rFonts w:ascii="Arial" w:hAnsi="Arial" w:cs="Arial"/>
          <w:sz w:val="24"/>
          <w:szCs w:val="24"/>
        </w:rPr>
        <w:t>Krameterhofu</w:t>
      </w:r>
      <w:proofErr w:type="spellEnd"/>
      <w:r w:rsidRPr="00D9649E">
        <w:rPr>
          <w:rFonts w:ascii="Arial" w:hAnsi="Arial" w:cs="Arial"/>
          <w:sz w:val="24"/>
          <w:szCs w:val="24"/>
        </w:rPr>
        <w:t xml:space="preserve"> je zemlja vse leto zaščitena z zastirko, ki pomaga zadrževati vlago, varovati tla in ustvarjati dobre pogoje za življenje v njih. Prav pomen zdravih tal, komposta in zastirke je eno najpomembnejših znanj, ki ga odnašam s seboj.</w:t>
      </w:r>
    </w:p>
    <w:p w14:paraId="6573F76F" w14:textId="05810CC3" w:rsidR="005D4EFB" w:rsidRPr="005D4EFB" w:rsidRDefault="005D4EFB" w:rsidP="005D4EFB">
      <w:pPr>
        <w:jc w:val="both"/>
        <w:rPr>
          <w:rFonts w:ascii="Arial" w:hAnsi="Arial" w:cs="Arial"/>
          <w:sz w:val="24"/>
          <w:szCs w:val="24"/>
        </w:rPr>
      </w:pPr>
      <w:r w:rsidRPr="00D9649E">
        <w:rPr>
          <w:rFonts w:ascii="Arial" w:hAnsi="Arial" w:cs="Arial"/>
          <w:sz w:val="24"/>
          <w:szCs w:val="24"/>
        </w:rPr>
        <w:t xml:space="preserve">Udeležila sem se tudi več </w:t>
      </w:r>
      <w:proofErr w:type="spellStart"/>
      <w:r w:rsidRPr="00D9649E">
        <w:rPr>
          <w:rFonts w:ascii="Arial" w:hAnsi="Arial" w:cs="Arial"/>
          <w:sz w:val="24"/>
          <w:szCs w:val="24"/>
        </w:rPr>
        <w:t>permakulturnih</w:t>
      </w:r>
      <w:proofErr w:type="spellEnd"/>
      <w:r w:rsidRPr="00D9649E">
        <w:rPr>
          <w:rFonts w:ascii="Arial" w:hAnsi="Arial" w:cs="Arial"/>
          <w:sz w:val="24"/>
          <w:szCs w:val="24"/>
        </w:rPr>
        <w:t xml:space="preserve"> delavnic, tako teoretičnih kot terenskih. Spoznala sem pripravo komposta in kompostne grede, načrtovanje zasaditev, cepljenje kumar in bučk, pomen </w:t>
      </w:r>
      <w:proofErr w:type="spellStart"/>
      <w:r w:rsidRPr="00D9649E">
        <w:rPr>
          <w:rFonts w:ascii="Arial" w:hAnsi="Arial" w:cs="Arial"/>
          <w:sz w:val="24"/>
          <w:szCs w:val="24"/>
        </w:rPr>
        <w:t>biodiverzitete</w:t>
      </w:r>
      <w:proofErr w:type="spellEnd"/>
      <w:r w:rsidRPr="00D9649E">
        <w:rPr>
          <w:rFonts w:ascii="Arial" w:hAnsi="Arial" w:cs="Arial"/>
          <w:sz w:val="24"/>
          <w:szCs w:val="24"/>
        </w:rPr>
        <w:t xml:space="preserve"> ter različne načine setve in prilagajanja zasaditev naravnim razmeram. Veliko stvari, ki jih pri študiju spoznavamo v teoriji, sem tukaj lahko videla kot del živega in delujočega sistema.</w:t>
      </w:r>
    </w:p>
    <w:p w14:paraId="2CE83C69" w14:textId="77777777" w:rsidR="005D4EFB" w:rsidRPr="00D9649E" w:rsidRDefault="005D4EFB" w:rsidP="005D4EFB">
      <w:pPr>
        <w:jc w:val="both"/>
        <w:rPr>
          <w:rFonts w:ascii="Arial" w:hAnsi="Arial" w:cs="Arial"/>
          <w:b/>
          <w:bCs/>
          <w:sz w:val="28"/>
          <w:szCs w:val="28"/>
        </w:rPr>
      </w:pPr>
      <w:r w:rsidRPr="00D9649E">
        <w:rPr>
          <w:rFonts w:ascii="Arial" w:hAnsi="Arial" w:cs="Arial"/>
          <w:b/>
          <w:bCs/>
          <w:sz w:val="28"/>
          <w:szCs w:val="28"/>
        </w:rPr>
        <w:t>Zelišča, storži, gobe in pivo</w:t>
      </w:r>
    </w:p>
    <w:p w14:paraId="64624EE0" w14:textId="77777777" w:rsidR="005D4EFB" w:rsidRPr="00D9649E" w:rsidRDefault="005D4EFB" w:rsidP="005D4EFB">
      <w:pPr>
        <w:jc w:val="both"/>
        <w:rPr>
          <w:rFonts w:ascii="Arial" w:hAnsi="Arial" w:cs="Arial"/>
          <w:sz w:val="24"/>
          <w:szCs w:val="24"/>
        </w:rPr>
      </w:pPr>
      <w:r w:rsidRPr="00D9649E">
        <w:rPr>
          <w:rFonts w:ascii="Arial" w:hAnsi="Arial" w:cs="Arial"/>
          <w:sz w:val="24"/>
          <w:szCs w:val="24"/>
        </w:rPr>
        <w:t>Posebno poglavje moje prakse so bila zelišča. Nabirala sem meliso</w:t>
      </w:r>
      <w:r>
        <w:rPr>
          <w:rFonts w:ascii="Arial" w:hAnsi="Arial" w:cs="Arial"/>
          <w:sz w:val="24"/>
          <w:szCs w:val="24"/>
        </w:rPr>
        <w:t>, šentjanževko, meto</w:t>
      </w:r>
      <w:r w:rsidRPr="00D9649E">
        <w:rPr>
          <w:rFonts w:ascii="Arial" w:hAnsi="Arial" w:cs="Arial"/>
          <w:sz w:val="24"/>
          <w:szCs w:val="24"/>
        </w:rPr>
        <w:t>,</w:t>
      </w:r>
      <w:r>
        <w:rPr>
          <w:rFonts w:ascii="Arial" w:hAnsi="Arial" w:cs="Arial"/>
          <w:sz w:val="24"/>
          <w:szCs w:val="24"/>
        </w:rPr>
        <w:t xml:space="preserve"> </w:t>
      </w:r>
      <w:r w:rsidRPr="00D9649E">
        <w:rPr>
          <w:rFonts w:ascii="Arial" w:hAnsi="Arial" w:cs="Arial"/>
          <w:sz w:val="24"/>
          <w:szCs w:val="24"/>
        </w:rPr>
        <w:t>lipo in številna druga zelišča, jih rezala, čistila in pripravljala za sušenje ter pozneje pravilno razporejala, evidentirala in skladiščila. Pri tem sem spoznavala, kako pomembni so pravi čas nabiranja, kakovost rastlinskega materiala in pravilna priprava za nadaljnjo uporabo.</w:t>
      </w:r>
    </w:p>
    <w:p w14:paraId="784B0D9C" w14:textId="5127C8FB" w:rsidR="005D4EFB" w:rsidRPr="00D9649E" w:rsidRDefault="005D4EFB" w:rsidP="005D4EFB">
      <w:pPr>
        <w:jc w:val="both"/>
        <w:rPr>
          <w:rFonts w:ascii="Arial" w:hAnsi="Arial" w:cs="Arial"/>
          <w:sz w:val="24"/>
          <w:szCs w:val="24"/>
        </w:rPr>
      </w:pPr>
      <w:r w:rsidRPr="00D9649E">
        <w:rPr>
          <w:rFonts w:ascii="Arial" w:hAnsi="Arial" w:cs="Arial"/>
          <w:sz w:val="24"/>
          <w:szCs w:val="24"/>
        </w:rPr>
        <w:t xml:space="preserve">Rezala sem mlade borove storže ter jih pripravljala za nadaljnjo predelavo. Nekega dne sem se s praktikantko iz Francije lotila celo celotnega postopka varjenja piva – od </w:t>
      </w:r>
      <w:r>
        <w:rPr>
          <w:rFonts w:ascii="Arial" w:hAnsi="Arial" w:cs="Arial"/>
          <w:sz w:val="24"/>
          <w:szCs w:val="24"/>
        </w:rPr>
        <w:t>kuhanja</w:t>
      </w:r>
      <w:r w:rsidRPr="00D9649E">
        <w:rPr>
          <w:rFonts w:ascii="Arial" w:hAnsi="Arial" w:cs="Arial"/>
          <w:sz w:val="24"/>
          <w:szCs w:val="24"/>
        </w:rPr>
        <w:t xml:space="preserve"> ječmena in natančnega spremljanja temperature do pretakanja, priprave pivine ter stekleničenja že fermentiranega piva. Bil je eden najbolj intenzivnih delovnih dni in po tej izkušnji na kozarec piva zagotovo ne gledam več enako.</w:t>
      </w:r>
      <w:r>
        <w:rPr>
          <w:rFonts w:ascii="Arial" w:hAnsi="Arial" w:cs="Arial"/>
          <w:sz w:val="24"/>
          <w:szCs w:val="24"/>
        </w:rPr>
        <w:br w:type="page"/>
      </w:r>
    </w:p>
    <w:p w14:paraId="725621D0" w14:textId="77777777" w:rsidR="005D4EFB" w:rsidRPr="00D9649E" w:rsidRDefault="005D4EFB" w:rsidP="005D4EFB">
      <w:pPr>
        <w:jc w:val="both"/>
        <w:rPr>
          <w:rFonts w:ascii="Arial" w:hAnsi="Arial" w:cs="Arial"/>
          <w:b/>
          <w:bCs/>
          <w:sz w:val="28"/>
          <w:szCs w:val="28"/>
        </w:rPr>
      </w:pPr>
      <w:r w:rsidRPr="00D9649E">
        <w:rPr>
          <w:rFonts w:ascii="Arial" w:hAnsi="Arial" w:cs="Arial"/>
          <w:b/>
          <w:bCs/>
          <w:sz w:val="28"/>
          <w:szCs w:val="28"/>
        </w:rPr>
        <w:lastRenderedPageBreak/>
        <w:t>Kmetija ni samo vrt</w:t>
      </w:r>
    </w:p>
    <w:p w14:paraId="6D5C2A69" w14:textId="77777777" w:rsidR="005D4EFB" w:rsidRPr="00D9649E" w:rsidRDefault="005D4EFB" w:rsidP="005D4EFB">
      <w:pPr>
        <w:jc w:val="both"/>
        <w:rPr>
          <w:rFonts w:ascii="Arial" w:hAnsi="Arial" w:cs="Arial"/>
          <w:sz w:val="24"/>
          <w:szCs w:val="24"/>
        </w:rPr>
      </w:pPr>
      <w:r w:rsidRPr="00D9649E">
        <w:rPr>
          <w:rFonts w:ascii="Arial" w:hAnsi="Arial" w:cs="Arial"/>
          <w:sz w:val="24"/>
          <w:szCs w:val="24"/>
        </w:rPr>
        <w:t>Praksa mi je pokazala tudi, koliko različnih opravil je potrebnih, da kmetija kot celota sploh lahko deluje. Pekla sem kruh z drožmi za vse na kmetiji, pripravljala kosila za druge udeležence, urejala hišo, predavalnico in okolico</w:t>
      </w:r>
      <w:r>
        <w:rPr>
          <w:rFonts w:ascii="Arial" w:hAnsi="Arial" w:cs="Arial"/>
          <w:sz w:val="24"/>
          <w:szCs w:val="24"/>
        </w:rPr>
        <w:t>…</w:t>
      </w:r>
      <w:r w:rsidRPr="00D9649E">
        <w:rPr>
          <w:rFonts w:ascii="Arial" w:hAnsi="Arial" w:cs="Arial"/>
          <w:sz w:val="24"/>
          <w:szCs w:val="24"/>
        </w:rPr>
        <w:t>Na kmetiji je vedno obstajalo še nešteto majhnih opravil, ki jih na prvi pogled nihče ne opazi, vendar brez njih celota preprosto ne deluje.</w:t>
      </w:r>
    </w:p>
    <w:p w14:paraId="75953C4D" w14:textId="7599EF1C" w:rsidR="005D4EFB" w:rsidRPr="005D4EFB" w:rsidRDefault="005D4EFB" w:rsidP="005D4EFB">
      <w:pPr>
        <w:jc w:val="both"/>
        <w:rPr>
          <w:rFonts w:ascii="Arial" w:hAnsi="Arial" w:cs="Arial"/>
          <w:sz w:val="24"/>
          <w:szCs w:val="24"/>
        </w:rPr>
      </w:pPr>
      <w:r w:rsidRPr="00D9649E">
        <w:rPr>
          <w:rFonts w:ascii="Arial" w:hAnsi="Arial" w:cs="Arial"/>
          <w:sz w:val="24"/>
          <w:szCs w:val="24"/>
        </w:rPr>
        <w:t xml:space="preserve">Med najlepšimi dnevi je bil zame dan v gozdu, ko smo nabirali lisičke in druge gobe. Gozdovi, travniki in ribniki </w:t>
      </w:r>
      <w:proofErr w:type="spellStart"/>
      <w:r w:rsidRPr="00D9649E">
        <w:rPr>
          <w:rFonts w:ascii="Arial" w:hAnsi="Arial" w:cs="Arial"/>
          <w:sz w:val="24"/>
          <w:szCs w:val="24"/>
        </w:rPr>
        <w:t>Krameterhofa</w:t>
      </w:r>
      <w:proofErr w:type="spellEnd"/>
      <w:r w:rsidRPr="00D9649E">
        <w:rPr>
          <w:rFonts w:ascii="Arial" w:hAnsi="Arial" w:cs="Arial"/>
          <w:sz w:val="24"/>
          <w:szCs w:val="24"/>
        </w:rPr>
        <w:t xml:space="preserve"> so zame postali prava učilnica </w:t>
      </w:r>
      <w:proofErr w:type="spellStart"/>
      <w:r w:rsidRPr="00D9649E">
        <w:rPr>
          <w:rFonts w:ascii="Arial" w:hAnsi="Arial" w:cs="Arial"/>
          <w:sz w:val="24"/>
          <w:szCs w:val="24"/>
        </w:rPr>
        <w:t>biodiverzitete</w:t>
      </w:r>
      <w:proofErr w:type="spellEnd"/>
      <w:r w:rsidRPr="00D9649E">
        <w:rPr>
          <w:rFonts w:ascii="Arial" w:hAnsi="Arial" w:cs="Arial"/>
          <w:sz w:val="24"/>
          <w:szCs w:val="24"/>
        </w:rPr>
        <w:t>. Poseben je bil tudi dan, namenjen ureditvi enega od ribnikov. Vodne rastline smo izkopavali iz enega ribnika, delili njihove močno prepletene korenike ter jih presajali v drugega. Delo je bilo fizično zahtevno in ribiški škornji so kmalu premočili, vendar so prav takšni trenutki naredili izkušnjo pristno in nepozabno.</w:t>
      </w:r>
    </w:p>
    <w:p w14:paraId="793755A6" w14:textId="77777777" w:rsidR="005D4EFB" w:rsidRPr="00D9649E" w:rsidRDefault="005D4EFB" w:rsidP="005D4EFB">
      <w:pPr>
        <w:jc w:val="both"/>
        <w:rPr>
          <w:rFonts w:ascii="Arial" w:hAnsi="Arial" w:cs="Arial"/>
          <w:b/>
          <w:bCs/>
          <w:sz w:val="28"/>
          <w:szCs w:val="28"/>
        </w:rPr>
      </w:pPr>
      <w:r w:rsidRPr="00D9649E">
        <w:rPr>
          <w:rFonts w:ascii="Arial" w:hAnsi="Arial" w:cs="Arial"/>
          <w:b/>
          <w:bCs/>
          <w:sz w:val="28"/>
          <w:szCs w:val="28"/>
        </w:rPr>
        <w:t>Umazane roke in polno srce</w:t>
      </w:r>
    </w:p>
    <w:p w14:paraId="5ADDAEEC" w14:textId="77777777" w:rsidR="005D4EFB" w:rsidRPr="00D9649E" w:rsidRDefault="005D4EFB" w:rsidP="005D4EFB">
      <w:pPr>
        <w:jc w:val="both"/>
        <w:rPr>
          <w:rFonts w:ascii="Arial" w:hAnsi="Arial" w:cs="Arial"/>
          <w:sz w:val="24"/>
          <w:szCs w:val="24"/>
        </w:rPr>
      </w:pPr>
      <w:proofErr w:type="spellStart"/>
      <w:r w:rsidRPr="00D9649E">
        <w:rPr>
          <w:rFonts w:ascii="Arial" w:hAnsi="Arial" w:cs="Arial"/>
          <w:sz w:val="24"/>
          <w:szCs w:val="24"/>
        </w:rPr>
        <w:t>Krameterhof</w:t>
      </w:r>
      <w:proofErr w:type="spellEnd"/>
      <w:r w:rsidRPr="00D9649E">
        <w:rPr>
          <w:rFonts w:ascii="Arial" w:hAnsi="Arial" w:cs="Arial"/>
          <w:sz w:val="24"/>
          <w:szCs w:val="24"/>
        </w:rPr>
        <w:t xml:space="preserve"> mi ni dal samo novega strokovnega znanja. V mednarodni skupini udeležencev iz različnih držav smo delili delo, hrano, utrujenost, smeh in vsakodnevne majhne zmage. Vonj sveže nabranih zelišč, delo z rokami v zemlji, </w:t>
      </w:r>
      <w:r>
        <w:rPr>
          <w:rFonts w:ascii="Arial" w:hAnsi="Arial" w:cs="Arial"/>
          <w:sz w:val="24"/>
          <w:szCs w:val="24"/>
        </w:rPr>
        <w:t xml:space="preserve">nepozabno čudoviti </w:t>
      </w:r>
      <w:r w:rsidRPr="00D9649E">
        <w:rPr>
          <w:rFonts w:ascii="Arial" w:hAnsi="Arial" w:cs="Arial"/>
          <w:sz w:val="24"/>
          <w:szCs w:val="24"/>
        </w:rPr>
        <w:t>gozdovi,</w:t>
      </w:r>
      <w:r>
        <w:rPr>
          <w:rFonts w:ascii="Arial" w:hAnsi="Arial" w:cs="Arial"/>
          <w:sz w:val="24"/>
          <w:szCs w:val="24"/>
        </w:rPr>
        <w:t xml:space="preserve"> nešteti</w:t>
      </w:r>
      <w:r w:rsidRPr="00D9649E">
        <w:rPr>
          <w:rFonts w:ascii="Arial" w:hAnsi="Arial" w:cs="Arial"/>
          <w:sz w:val="24"/>
          <w:szCs w:val="24"/>
        </w:rPr>
        <w:t xml:space="preserve"> ribniki in skupni obroki so postali del izkušnje, ki je zagotovo ne bi mogla dobiti samo iz knjig.</w:t>
      </w:r>
    </w:p>
    <w:p w14:paraId="058C8A0D" w14:textId="77777777" w:rsidR="005D4EFB" w:rsidRPr="00D9649E" w:rsidRDefault="005D4EFB" w:rsidP="005D4EFB">
      <w:pPr>
        <w:jc w:val="both"/>
        <w:rPr>
          <w:rFonts w:ascii="Arial" w:hAnsi="Arial" w:cs="Arial"/>
          <w:sz w:val="24"/>
          <w:szCs w:val="24"/>
        </w:rPr>
      </w:pPr>
      <w:r w:rsidRPr="00D9649E">
        <w:rPr>
          <w:rFonts w:ascii="Arial" w:hAnsi="Arial" w:cs="Arial"/>
          <w:sz w:val="24"/>
          <w:szCs w:val="24"/>
        </w:rPr>
        <w:t>Domov sem se vrnila utrujena, vendar ponosna nase in bogatejša za številna nova znanja. Najpomembnejše spoznanje, ki ga odnašam s seboj, je preprosto: dobra zemlja, zdrave rastline in raznolik ekosistem niso naključje. Nastanejo z opazovanjem narave, potrpežljivostjo in številnimi premišljenimi vsakodnevnimi opravili.</w:t>
      </w:r>
    </w:p>
    <w:p w14:paraId="2E2E4ABF" w14:textId="3178EBA8" w:rsidR="005D4EFB" w:rsidRPr="00D9649E" w:rsidRDefault="005D4EFB" w:rsidP="009476E7">
      <w:pPr>
        <w:jc w:val="both"/>
        <w:rPr>
          <w:rFonts w:ascii="Arial" w:hAnsi="Arial" w:cs="Arial"/>
          <w:sz w:val="24"/>
          <w:szCs w:val="24"/>
        </w:rPr>
      </w:pPr>
      <w:proofErr w:type="spellStart"/>
      <w:r w:rsidRPr="00D9649E">
        <w:rPr>
          <w:rFonts w:ascii="Arial" w:hAnsi="Arial" w:cs="Arial"/>
          <w:sz w:val="24"/>
          <w:szCs w:val="24"/>
        </w:rPr>
        <w:t>Krameterhof</w:t>
      </w:r>
      <w:proofErr w:type="spellEnd"/>
      <w:r w:rsidRPr="00D9649E">
        <w:rPr>
          <w:rFonts w:ascii="Arial" w:hAnsi="Arial" w:cs="Arial"/>
          <w:sz w:val="24"/>
          <w:szCs w:val="24"/>
        </w:rPr>
        <w:t xml:space="preserve"> bom zato pomnila kot kraj umazanih rok, polnega srca in znanja, ki ga želim prenesti tudi v svoje nadaljnje delo.</w:t>
      </w:r>
    </w:p>
    <w:p w14:paraId="2BF10837" w14:textId="77777777" w:rsidR="00C80CC6" w:rsidRDefault="00C80CC6" w:rsidP="00C4196A">
      <w:pPr>
        <w:rPr>
          <w:b/>
          <w:sz w:val="40"/>
          <w:szCs w:val="40"/>
        </w:rPr>
      </w:pPr>
    </w:p>
    <w:p w14:paraId="6D23B9BD" w14:textId="77777777" w:rsidR="002466FA" w:rsidRDefault="002466FA" w:rsidP="002466FA">
      <w:pPr>
        <w:jc w:val="center"/>
        <w:rPr>
          <w:rFonts w:cs="Arial"/>
          <w:sz w:val="36"/>
          <w:szCs w:val="36"/>
        </w:rPr>
      </w:pPr>
    </w:p>
    <w:p w14:paraId="0E9978E1" w14:textId="77777777" w:rsidR="002466FA" w:rsidRDefault="002466FA" w:rsidP="002466FA">
      <w:pPr>
        <w:jc w:val="center"/>
        <w:rPr>
          <w:rFonts w:cs="Arial"/>
          <w:sz w:val="36"/>
          <w:szCs w:val="36"/>
        </w:rPr>
      </w:pPr>
    </w:p>
    <w:p w14:paraId="30BF14E6" w14:textId="77777777" w:rsidR="002466FA" w:rsidRDefault="002466FA" w:rsidP="002466FA">
      <w:pPr>
        <w:jc w:val="center"/>
        <w:rPr>
          <w:rFonts w:cs="Arial"/>
          <w:sz w:val="36"/>
          <w:szCs w:val="36"/>
        </w:rPr>
      </w:pPr>
    </w:p>
    <w:p w14:paraId="4C1F2DDE" w14:textId="77777777" w:rsidR="00AA3CA2" w:rsidRDefault="00AA3CA2" w:rsidP="002466FA"/>
    <w:p w14:paraId="037E4302" w14:textId="77777777" w:rsidR="00CA56D9" w:rsidRPr="005D4EFB" w:rsidRDefault="00CA56D9" w:rsidP="00F426DB">
      <w:pPr>
        <w:rPr>
          <w:rFonts w:ascii="Calibri" w:hAnsi="Calibri"/>
          <w:sz w:val="24"/>
          <w:szCs w:val="24"/>
        </w:rPr>
      </w:pPr>
    </w:p>
    <w:sectPr w:rsidR="00CA56D9" w:rsidRPr="005D4EFB" w:rsidSect="00B33304">
      <w:headerReference w:type="even" r:id="rId11"/>
      <w:headerReference w:type="default" r:id="rId12"/>
      <w:footerReference w:type="default" r:id="rId13"/>
      <w:headerReference w:type="first" r:id="rId14"/>
      <w:footerReference w:type="first" r:id="rId15"/>
      <w:pgSz w:w="11906" w:h="16838"/>
      <w:pgMar w:top="1418" w:right="1418" w:bottom="1418" w:left="1418" w:header="227" w:footer="6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8662E" w14:textId="77777777" w:rsidR="00CC2796" w:rsidRDefault="00CC2796" w:rsidP="00363D35">
      <w:pPr>
        <w:spacing w:after="0" w:line="240" w:lineRule="auto"/>
      </w:pPr>
      <w:r>
        <w:separator/>
      </w:r>
    </w:p>
  </w:endnote>
  <w:endnote w:type="continuationSeparator" w:id="0">
    <w:p w14:paraId="473678BA" w14:textId="77777777" w:rsidR="00CC2796" w:rsidRDefault="00CC2796" w:rsidP="00363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Ravie">
    <w:panose1 w:val="04040805050809020602"/>
    <w:charset w:val="00"/>
    <w:family w:val="decorativ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16802"/>
      <w:docPartObj>
        <w:docPartGallery w:val="Page Numbers (Bottom of Page)"/>
        <w:docPartUnique/>
      </w:docPartObj>
    </w:sdtPr>
    <w:sdtContent>
      <w:p w14:paraId="41708C48" w14:textId="77777777" w:rsidR="002466FA" w:rsidRDefault="000B0B26">
        <w:pPr>
          <w:pStyle w:val="Noga"/>
          <w:jc w:val="center"/>
        </w:pPr>
        <w:r>
          <w:rPr>
            <w:noProof/>
          </w:rPr>
          <w:fldChar w:fldCharType="begin"/>
        </w:r>
        <w:r>
          <w:rPr>
            <w:noProof/>
          </w:rPr>
          <w:instrText xml:space="preserve"> PAGE   \* MERGEFORMAT </w:instrText>
        </w:r>
        <w:r>
          <w:rPr>
            <w:noProof/>
          </w:rPr>
          <w:fldChar w:fldCharType="separate"/>
        </w:r>
        <w:r w:rsidR="008015D3">
          <w:rPr>
            <w:noProof/>
          </w:rPr>
          <w:t>6</w:t>
        </w:r>
        <w:r>
          <w:rPr>
            <w:noProof/>
          </w:rPr>
          <w:fldChar w:fldCharType="end"/>
        </w:r>
      </w:p>
    </w:sdtContent>
  </w:sdt>
  <w:p w14:paraId="15C2829F" w14:textId="77777777" w:rsidR="000411F5" w:rsidRDefault="000411F5" w:rsidP="006802F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0207B" w14:textId="77777777" w:rsidR="000411F5" w:rsidRPr="00D43F10" w:rsidRDefault="000411F5" w:rsidP="00FD4D2F">
    <w:pPr>
      <w:pStyle w:val="Noga"/>
      <w:tabs>
        <w:tab w:val="clear" w:pos="9072"/>
        <w:tab w:val="right" w:pos="8647"/>
      </w:tabs>
      <w:jc w:val="center"/>
      <w:rPr>
        <w:rFonts w:ascii="Arial" w:hAnsi="Arial" w:cs="Arial"/>
      </w:rPr>
    </w:pPr>
  </w:p>
  <w:p w14:paraId="68EAEAEB" w14:textId="77777777" w:rsidR="000411F5" w:rsidRPr="00D43F10" w:rsidRDefault="000411F5" w:rsidP="00DE0BC2">
    <w:pPr>
      <w:pStyle w:val="Noga"/>
      <w:ind w:left="3960" w:firstLine="3828"/>
      <w:jc w:val="center"/>
      <w:rPr>
        <w:rFonts w:ascii="Arial" w:hAnsi="Arial" w:cs="Arial"/>
        <w:sz w:val="20"/>
        <w:szCs w:val="20"/>
      </w:rPr>
    </w:pPr>
  </w:p>
  <w:p w14:paraId="17432A37" w14:textId="77777777" w:rsidR="000411F5" w:rsidRPr="00D43F10" w:rsidRDefault="000411F5">
    <w:pPr>
      <w:pStyle w:val="Noga"/>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B3656" w14:textId="77777777" w:rsidR="00CC2796" w:rsidRDefault="00CC2796" w:rsidP="00363D35">
      <w:pPr>
        <w:spacing w:after="0" w:line="240" w:lineRule="auto"/>
      </w:pPr>
      <w:r>
        <w:separator/>
      </w:r>
    </w:p>
  </w:footnote>
  <w:footnote w:type="continuationSeparator" w:id="0">
    <w:p w14:paraId="350434F9" w14:textId="77777777" w:rsidR="00CC2796" w:rsidRDefault="00CC2796" w:rsidP="00363D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25B68" w14:textId="77777777" w:rsidR="000411F5" w:rsidRDefault="00000000">
    <w:pPr>
      <w:pStyle w:val="Glava"/>
    </w:pPr>
    <w:r>
      <w:rPr>
        <w:noProof/>
        <w:lang w:eastAsia="sl-SI"/>
      </w:rPr>
      <w:pict w14:anchorId="0384F9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6951938" o:spid="_x0000_s1040" type="#_x0000_t75" style="position:absolute;margin-left:0;margin-top:0;width:453.25pt;height:435.85pt;z-index:-251657216;mso-position-horizontal:center;mso-position-horizontal-relative:margin;mso-position-vertical:center;mso-position-vertical-relative:margin" o:allowincell="f">
          <v:imagedata r:id="rId1" o:title="CGP vodni ži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295EA" w14:textId="2C366ACF" w:rsidR="000411F5" w:rsidRDefault="00000000" w:rsidP="00E563A2">
    <w:pPr>
      <w:pStyle w:val="Glava"/>
      <w:tabs>
        <w:tab w:val="clear" w:pos="9072"/>
        <w:tab w:val="right" w:pos="9639"/>
      </w:tabs>
    </w:pPr>
    <w:r>
      <w:rPr>
        <w:noProof/>
        <w:lang w:eastAsia="sl-SI"/>
      </w:rPr>
      <w:pict w14:anchorId="1F73FE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6951939" o:spid="_x0000_s1041" type="#_x0000_t75" style="position:absolute;margin-left:0;margin-top:0;width:453.25pt;height:435.85pt;z-index:-251656192;mso-position-horizontal:center;mso-position-horizontal-relative:margin;mso-position-vertical:center;mso-position-vertical-relative:margin" o:allowincell="f">
          <v:imagedata r:id="rId1" o:title="CGP vodni žig"/>
          <w10:wrap anchorx="margin" anchory="margin"/>
        </v:shape>
      </w:pict>
    </w:r>
    <w:r w:rsidR="000411F5">
      <w:tab/>
      <w:t xml:space="preserve">              </w:t>
    </w:r>
    <w:r w:rsidR="000411F5">
      <w:rPr>
        <w:noProof/>
        <w:lang w:eastAsia="sl-SI"/>
      </w:rPr>
      <w:drawing>
        <wp:inline distT="0" distB="0" distL="0" distR="0" wp14:anchorId="3FE6A246" wp14:editId="0DEC37F1">
          <wp:extent cx="1217455" cy="1080000"/>
          <wp:effectExtent l="19050" t="0" r="1745" b="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a:srcRect/>
                  <a:stretch>
                    <a:fillRect/>
                  </a:stretch>
                </pic:blipFill>
                <pic:spPr bwMode="auto">
                  <a:xfrm>
                    <a:off x="0" y="0"/>
                    <a:ext cx="1217455" cy="1080000"/>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BC944" w14:textId="77777777" w:rsidR="000411F5" w:rsidRDefault="00000000" w:rsidP="00F926FF">
    <w:pPr>
      <w:pStyle w:val="Glava"/>
      <w:tabs>
        <w:tab w:val="right" w:pos="8364"/>
        <w:tab w:val="left" w:pos="8647"/>
      </w:tabs>
    </w:pPr>
    <w:r>
      <w:pict w14:anchorId="3A2ACA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6951937" o:spid="_x0000_s1043" type="#_x0000_t75" style="position:absolute;margin-left:0;margin-top:0;width:453.25pt;height:435.85pt;z-index:-251653120;mso-position-horizontal:center;mso-position-horizontal-relative:margin;mso-position-vertical:center;mso-position-vertical-relative:margin" o:allowincell="f">
          <v:imagedata r:id="rId1" o:title="CGP vodni žig"/>
          <w10:wrap anchorx="margin" anchory="margin"/>
        </v:shape>
      </w:pict>
    </w:r>
    <w:r w:rsidR="000411F5">
      <w:t xml:space="preserve">               </w:t>
    </w:r>
    <w:r w:rsidR="000411F5">
      <w:rPr>
        <w:noProof/>
        <w:lang w:eastAsia="sl-SI"/>
      </w:rPr>
      <w:drawing>
        <wp:anchor distT="0" distB="0" distL="114300" distR="114300" simplePos="0" relativeHeight="251666432" behindDoc="1" locked="0" layoutInCell="0" allowOverlap="1" wp14:anchorId="169CFD52" wp14:editId="1FAEFBFF">
          <wp:simplePos x="0" y="0"/>
          <wp:positionH relativeFrom="margin">
            <wp:align>center</wp:align>
          </wp:positionH>
          <wp:positionV relativeFrom="margin">
            <wp:align>center</wp:align>
          </wp:positionV>
          <wp:extent cx="5756275" cy="5535295"/>
          <wp:effectExtent l="0" t="0" r="0" b="8255"/>
          <wp:wrapNone/>
          <wp:docPr id="20" name="Slika 20" descr="CGP vodni ž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GP vodni ži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6275" cy="5535295"/>
                  </a:xfrm>
                  <a:prstGeom prst="rect">
                    <a:avLst/>
                  </a:prstGeom>
                  <a:noFill/>
                </pic:spPr>
              </pic:pic>
            </a:graphicData>
          </a:graphic>
        </wp:anchor>
      </w:drawing>
    </w:r>
    <w:r w:rsidR="000411F5">
      <w:t xml:space="preserve">                </w:t>
    </w:r>
    <w:r w:rsidR="000411F5">
      <w:tab/>
      <w:t xml:space="preserve">           </w:t>
    </w:r>
    <w:r w:rsidR="000411F5">
      <w:tab/>
      <w:t xml:space="preserve">                </w:t>
    </w:r>
  </w:p>
  <w:p w14:paraId="1D94EAAE" w14:textId="68EAC722" w:rsidR="000411F5" w:rsidRDefault="000411F5" w:rsidP="00922897">
    <w:pPr>
      <w:pStyle w:val="Glava"/>
      <w:tabs>
        <w:tab w:val="right" w:pos="8364"/>
        <w:tab w:val="left" w:pos="8647"/>
      </w:tabs>
    </w:pPr>
    <w:r>
      <w:rPr>
        <w:noProof/>
        <w:lang w:eastAsia="sl-SI"/>
      </w:rPr>
      <w:drawing>
        <wp:anchor distT="0" distB="0" distL="114300" distR="114300" simplePos="0" relativeHeight="251668480" behindDoc="1" locked="0" layoutInCell="0" allowOverlap="1" wp14:anchorId="4EFBB5BB" wp14:editId="11E659F7">
          <wp:simplePos x="0" y="0"/>
          <wp:positionH relativeFrom="margin">
            <wp:align>center</wp:align>
          </wp:positionH>
          <wp:positionV relativeFrom="margin">
            <wp:align>center</wp:align>
          </wp:positionV>
          <wp:extent cx="5756275" cy="5535295"/>
          <wp:effectExtent l="0" t="0" r="0" b="8255"/>
          <wp:wrapNone/>
          <wp:docPr id="21" name="Slika 21" descr="CGP vodni ž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GP vodni ži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6275" cy="5535295"/>
                  </a:xfrm>
                  <a:prstGeom prst="rect">
                    <a:avLst/>
                  </a:prstGeom>
                  <a:noFill/>
                </pic:spPr>
              </pic:pic>
            </a:graphicData>
          </a:graphic>
        </wp:anchor>
      </w:drawing>
    </w:r>
    <w:r>
      <w:t xml:space="preserve">         </w:t>
    </w:r>
    <w:r>
      <w:rPr>
        <w:noProof/>
        <w:lang w:eastAsia="sl-SI"/>
      </w:rPr>
      <w:drawing>
        <wp:anchor distT="0" distB="0" distL="114300" distR="114300" simplePos="0" relativeHeight="251670528" behindDoc="1" locked="0" layoutInCell="0" allowOverlap="1" wp14:anchorId="6D70DCD3" wp14:editId="1DD471AE">
          <wp:simplePos x="0" y="0"/>
          <wp:positionH relativeFrom="margin">
            <wp:align>center</wp:align>
          </wp:positionH>
          <wp:positionV relativeFrom="margin">
            <wp:align>center</wp:align>
          </wp:positionV>
          <wp:extent cx="5756275" cy="5535295"/>
          <wp:effectExtent l="19050" t="0" r="0" b="0"/>
          <wp:wrapNone/>
          <wp:docPr id="6" name="Slika 22" descr="CGP vodni ž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GP vodni žig"/>
                  <pic:cNvPicPr>
                    <a:picLocks noChangeAspect="1" noChangeArrowheads="1"/>
                  </pic:cNvPicPr>
                </pic:nvPicPr>
                <pic:blipFill>
                  <a:blip r:embed="rId2"/>
                  <a:srcRect/>
                  <a:stretch>
                    <a:fillRect/>
                  </a:stretch>
                </pic:blipFill>
                <pic:spPr bwMode="auto">
                  <a:xfrm>
                    <a:off x="0" y="0"/>
                    <a:ext cx="5756275" cy="5535295"/>
                  </a:xfrm>
                  <a:prstGeom prst="rect">
                    <a:avLst/>
                  </a:prstGeom>
                  <a:noFill/>
                </pic:spPr>
              </pic:pic>
            </a:graphicData>
          </a:graphic>
        </wp:anchor>
      </w:drawing>
    </w:r>
    <w:r>
      <w:t xml:space="preserve">  </w:t>
    </w:r>
    <w:r>
      <w:rPr>
        <w:noProof/>
        <w:lang w:eastAsia="sl-SI"/>
      </w:rPr>
      <w:drawing>
        <wp:anchor distT="0" distB="0" distL="114300" distR="114300" simplePos="0" relativeHeight="251673600" behindDoc="1" locked="0" layoutInCell="0" allowOverlap="1" wp14:anchorId="7A19F0C1" wp14:editId="5036266E">
          <wp:simplePos x="0" y="0"/>
          <wp:positionH relativeFrom="margin">
            <wp:align>center</wp:align>
          </wp:positionH>
          <wp:positionV relativeFrom="margin">
            <wp:align>center</wp:align>
          </wp:positionV>
          <wp:extent cx="5756275" cy="5535295"/>
          <wp:effectExtent l="19050" t="0" r="0" b="0"/>
          <wp:wrapNone/>
          <wp:docPr id="7" name="Slika 20" descr="CGP vodni ž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GP vodni žig"/>
                  <pic:cNvPicPr>
                    <a:picLocks noChangeAspect="1" noChangeArrowheads="1"/>
                  </pic:cNvPicPr>
                </pic:nvPicPr>
                <pic:blipFill>
                  <a:blip r:embed="rId2"/>
                  <a:srcRect/>
                  <a:stretch>
                    <a:fillRect/>
                  </a:stretch>
                </pic:blipFill>
                <pic:spPr bwMode="auto">
                  <a:xfrm>
                    <a:off x="0" y="0"/>
                    <a:ext cx="5756275" cy="5535295"/>
                  </a:xfrm>
                  <a:prstGeom prst="rect">
                    <a:avLst/>
                  </a:prstGeom>
                  <a:noFill/>
                </pic:spPr>
              </pic:pic>
            </a:graphicData>
          </a:graphic>
        </wp:anchor>
      </w:drawing>
    </w:r>
    <w:r>
      <w:t xml:space="preserve">  </w:t>
    </w:r>
    <w:r>
      <w:tab/>
      <w:t xml:space="preserve">           </w:t>
    </w:r>
    <w:r>
      <w:tab/>
      <w:t xml:space="preserve">          </w:t>
    </w:r>
  </w:p>
  <w:p w14:paraId="74FBD8CB" w14:textId="3D1CE095" w:rsidR="000411F5" w:rsidRDefault="000411F5" w:rsidP="00691E65">
    <w:pPr>
      <w:pStyle w:val="Glava"/>
      <w:tabs>
        <w:tab w:val="right" w:pos="8364"/>
        <w:tab w:val="left" w:pos="8647"/>
      </w:tabs>
    </w:pPr>
    <w:r>
      <w:t xml:space="preserve">          </w:t>
    </w:r>
    <w:r w:rsidR="00FD2B06">
      <w:rPr>
        <w:noProof/>
      </w:rPr>
      <w:drawing>
        <wp:inline distT="0" distB="0" distL="0" distR="0" wp14:anchorId="050682FB" wp14:editId="78375255">
          <wp:extent cx="1093765" cy="487507"/>
          <wp:effectExtent l="0" t="0" r="0" b="825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07356" cy="493565"/>
                  </a:xfrm>
                  <a:prstGeom prst="rect">
                    <a:avLst/>
                  </a:prstGeom>
                  <a:noFill/>
                  <a:ln>
                    <a:noFill/>
                  </a:ln>
                </pic:spPr>
              </pic:pic>
            </a:graphicData>
          </a:graphic>
        </wp:inline>
      </w:drawing>
    </w:r>
    <w:r>
      <w:t xml:space="preserve">     </w:t>
    </w:r>
    <w:r w:rsidR="00FD2B06">
      <w:t xml:space="preserve">                                                    </w:t>
    </w:r>
    <w:r>
      <w:t xml:space="preserve">  </w:t>
    </w:r>
    <w:r w:rsidR="00FD2B06">
      <w:t xml:space="preserve">                            </w:t>
    </w:r>
    <w:r w:rsidR="00FD2B06">
      <w:rPr>
        <w:noProof/>
      </w:rPr>
      <w:drawing>
        <wp:inline distT="0" distB="0" distL="0" distR="0" wp14:anchorId="42AC5043" wp14:editId="678FDFB9">
          <wp:extent cx="1350010" cy="283210"/>
          <wp:effectExtent l="0" t="0" r="0" b="2540"/>
          <wp:docPr id="94565880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658809" name="Slika 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50010" cy="283210"/>
                  </a:xfrm>
                  <a:prstGeom prst="rect">
                    <a:avLst/>
                  </a:prstGeom>
                  <a:noFill/>
                  <a:ln>
                    <a:noFill/>
                  </a:ln>
                </pic:spPr>
              </pic:pic>
            </a:graphicData>
          </a:graphic>
        </wp:inline>
      </w:drawing>
    </w:r>
  </w:p>
  <w:p w14:paraId="7CB8DDCD" w14:textId="77777777" w:rsidR="000411F5" w:rsidRDefault="000411F5" w:rsidP="00527064">
    <w:pPr>
      <w:pStyle w:val="Glava"/>
      <w:tabs>
        <w:tab w:val="right" w:pos="8364"/>
      </w:tabs>
    </w:pPr>
    <w:r>
      <w:tab/>
    </w:r>
    <w:r>
      <w:tab/>
    </w:r>
  </w:p>
  <w:p w14:paraId="5B21FDA1" w14:textId="77777777" w:rsidR="000411F5" w:rsidRDefault="000411F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1B2F"/>
    <w:multiLevelType w:val="hybridMultilevel"/>
    <w:tmpl w:val="71E27B40"/>
    <w:lvl w:ilvl="0" w:tplc="BD96C19E">
      <w:start w:val="9"/>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1827B4E"/>
    <w:multiLevelType w:val="hybridMultilevel"/>
    <w:tmpl w:val="FB20C098"/>
    <w:lvl w:ilvl="0" w:tplc="3156278E">
      <w:numFmt w:val="bullet"/>
      <w:lvlText w:val="-"/>
      <w:lvlJc w:val="left"/>
      <w:pPr>
        <w:ind w:left="720" w:hanging="360"/>
      </w:pPr>
      <w:rPr>
        <w:rFonts w:ascii="Calibri" w:eastAsia="Calibri" w:hAnsi="Calibri"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 w15:restartNumberingAfterBreak="0">
    <w:nsid w:val="0B310F7B"/>
    <w:multiLevelType w:val="hybridMultilevel"/>
    <w:tmpl w:val="91E4630A"/>
    <w:lvl w:ilvl="0" w:tplc="EC644FDE">
      <w:start w:val="386"/>
      <w:numFmt w:val="bullet"/>
      <w:lvlText w:val="-"/>
      <w:lvlJc w:val="left"/>
      <w:pPr>
        <w:ind w:left="720" w:hanging="360"/>
      </w:pPr>
      <w:rPr>
        <w:rFonts w:ascii="Calibri" w:eastAsiaTheme="minorEastAsia"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C260D79"/>
    <w:multiLevelType w:val="hybridMultilevel"/>
    <w:tmpl w:val="FA88F80A"/>
    <w:lvl w:ilvl="0" w:tplc="22CC6A7C">
      <w:numFmt w:val="bullet"/>
      <w:lvlText w:val=""/>
      <w:lvlJc w:val="left"/>
      <w:pPr>
        <w:tabs>
          <w:tab w:val="num" w:pos="720"/>
        </w:tabs>
        <w:ind w:left="720" w:hanging="360"/>
      </w:pPr>
      <w:rPr>
        <w:rFonts w:ascii="Symbol" w:eastAsia="Ravie" w:hAnsi="Symbol" w:cs="Ravie"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F92803"/>
    <w:multiLevelType w:val="hybridMultilevel"/>
    <w:tmpl w:val="590EF7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15A4F9F"/>
    <w:multiLevelType w:val="hybridMultilevel"/>
    <w:tmpl w:val="A920D864"/>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 w15:restartNumberingAfterBreak="0">
    <w:nsid w:val="4A154581"/>
    <w:multiLevelType w:val="hybridMultilevel"/>
    <w:tmpl w:val="6FB26718"/>
    <w:lvl w:ilvl="0" w:tplc="EC644FDE">
      <w:start w:val="386"/>
      <w:numFmt w:val="bullet"/>
      <w:lvlText w:val="-"/>
      <w:lvlJc w:val="left"/>
      <w:pPr>
        <w:ind w:left="720" w:hanging="360"/>
      </w:pPr>
      <w:rPr>
        <w:rFonts w:ascii="Calibri" w:eastAsiaTheme="minorEastAsia"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2DA2CB9"/>
    <w:multiLevelType w:val="hybridMultilevel"/>
    <w:tmpl w:val="ED0A4C34"/>
    <w:lvl w:ilvl="0" w:tplc="22CC6A7C">
      <w:numFmt w:val="bullet"/>
      <w:lvlText w:val=""/>
      <w:lvlJc w:val="left"/>
      <w:pPr>
        <w:tabs>
          <w:tab w:val="num" w:pos="1080"/>
        </w:tabs>
        <w:ind w:left="1080" w:hanging="360"/>
      </w:pPr>
      <w:rPr>
        <w:rFonts w:ascii="Symbol" w:eastAsia="Ravie" w:hAnsi="Symbol" w:cs="Ravie"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ED1C23"/>
    <w:multiLevelType w:val="hybridMultilevel"/>
    <w:tmpl w:val="9B0A36D2"/>
    <w:lvl w:ilvl="0" w:tplc="22CC6A7C">
      <w:numFmt w:val="bullet"/>
      <w:lvlText w:val=""/>
      <w:lvlJc w:val="left"/>
      <w:pPr>
        <w:tabs>
          <w:tab w:val="num" w:pos="720"/>
        </w:tabs>
        <w:ind w:left="720" w:hanging="360"/>
      </w:pPr>
      <w:rPr>
        <w:rFonts w:ascii="Symbol" w:eastAsia="Ravie" w:hAnsi="Symbol" w:cs="Ravie"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4C12F40"/>
    <w:multiLevelType w:val="hybridMultilevel"/>
    <w:tmpl w:val="DBC25F72"/>
    <w:lvl w:ilvl="0" w:tplc="889A0478">
      <w:start w:val="5"/>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F562F3E"/>
    <w:multiLevelType w:val="hybridMultilevel"/>
    <w:tmpl w:val="D5DCFC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FBB5A23"/>
    <w:multiLevelType w:val="hybridMultilevel"/>
    <w:tmpl w:val="6C486154"/>
    <w:lvl w:ilvl="0" w:tplc="EC644FDE">
      <w:start w:val="386"/>
      <w:numFmt w:val="bullet"/>
      <w:lvlText w:val="-"/>
      <w:lvlJc w:val="left"/>
      <w:pPr>
        <w:ind w:left="720" w:hanging="360"/>
      </w:pPr>
      <w:rPr>
        <w:rFonts w:ascii="Calibri" w:eastAsiaTheme="minorEastAsia"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1AC4772"/>
    <w:multiLevelType w:val="hybridMultilevel"/>
    <w:tmpl w:val="428C6BE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63EF197D"/>
    <w:multiLevelType w:val="hybridMultilevel"/>
    <w:tmpl w:val="81E83658"/>
    <w:lvl w:ilvl="0" w:tplc="61AC6052">
      <w:start w:val="23"/>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768556A"/>
    <w:multiLevelType w:val="hybridMultilevel"/>
    <w:tmpl w:val="3C2CD24A"/>
    <w:lvl w:ilvl="0" w:tplc="04240001">
      <w:start w:val="1"/>
      <w:numFmt w:val="bullet"/>
      <w:lvlText w:val=""/>
      <w:lvlJc w:val="left"/>
      <w:pPr>
        <w:ind w:left="1425" w:hanging="360"/>
      </w:pPr>
      <w:rPr>
        <w:rFonts w:ascii="Symbol" w:hAnsi="Symbol" w:hint="default"/>
      </w:rPr>
    </w:lvl>
    <w:lvl w:ilvl="1" w:tplc="04240003" w:tentative="1">
      <w:start w:val="1"/>
      <w:numFmt w:val="bullet"/>
      <w:lvlText w:val="o"/>
      <w:lvlJc w:val="left"/>
      <w:pPr>
        <w:ind w:left="2145" w:hanging="360"/>
      </w:pPr>
      <w:rPr>
        <w:rFonts w:ascii="Courier New" w:hAnsi="Courier New" w:cs="Courier New" w:hint="default"/>
      </w:rPr>
    </w:lvl>
    <w:lvl w:ilvl="2" w:tplc="04240005" w:tentative="1">
      <w:start w:val="1"/>
      <w:numFmt w:val="bullet"/>
      <w:lvlText w:val=""/>
      <w:lvlJc w:val="left"/>
      <w:pPr>
        <w:ind w:left="2865" w:hanging="360"/>
      </w:pPr>
      <w:rPr>
        <w:rFonts w:ascii="Wingdings" w:hAnsi="Wingdings" w:hint="default"/>
      </w:rPr>
    </w:lvl>
    <w:lvl w:ilvl="3" w:tplc="04240001" w:tentative="1">
      <w:start w:val="1"/>
      <w:numFmt w:val="bullet"/>
      <w:lvlText w:val=""/>
      <w:lvlJc w:val="left"/>
      <w:pPr>
        <w:ind w:left="3585" w:hanging="360"/>
      </w:pPr>
      <w:rPr>
        <w:rFonts w:ascii="Symbol" w:hAnsi="Symbol" w:hint="default"/>
      </w:rPr>
    </w:lvl>
    <w:lvl w:ilvl="4" w:tplc="04240003" w:tentative="1">
      <w:start w:val="1"/>
      <w:numFmt w:val="bullet"/>
      <w:lvlText w:val="o"/>
      <w:lvlJc w:val="left"/>
      <w:pPr>
        <w:ind w:left="4305" w:hanging="360"/>
      </w:pPr>
      <w:rPr>
        <w:rFonts w:ascii="Courier New" w:hAnsi="Courier New" w:cs="Courier New" w:hint="default"/>
      </w:rPr>
    </w:lvl>
    <w:lvl w:ilvl="5" w:tplc="04240005" w:tentative="1">
      <w:start w:val="1"/>
      <w:numFmt w:val="bullet"/>
      <w:lvlText w:val=""/>
      <w:lvlJc w:val="left"/>
      <w:pPr>
        <w:ind w:left="5025" w:hanging="360"/>
      </w:pPr>
      <w:rPr>
        <w:rFonts w:ascii="Wingdings" w:hAnsi="Wingdings" w:hint="default"/>
      </w:rPr>
    </w:lvl>
    <w:lvl w:ilvl="6" w:tplc="04240001" w:tentative="1">
      <w:start w:val="1"/>
      <w:numFmt w:val="bullet"/>
      <w:lvlText w:val=""/>
      <w:lvlJc w:val="left"/>
      <w:pPr>
        <w:ind w:left="5745" w:hanging="360"/>
      </w:pPr>
      <w:rPr>
        <w:rFonts w:ascii="Symbol" w:hAnsi="Symbol" w:hint="default"/>
      </w:rPr>
    </w:lvl>
    <w:lvl w:ilvl="7" w:tplc="04240003" w:tentative="1">
      <w:start w:val="1"/>
      <w:numFmt w:val="bullet"/>
      <w:lvlText w:val="o"/>
      <w:lvlJc w:val="left"/>
      <w:pPr>
        <w:ind w:left="6465" w:hanging="360"/>
      </w:pPr>
      <w:rPr>
        <w:rFonts w:ascii="Courier New" w:hAnsi="Courier New" w:cs="Courier New" w:hint="default"/>
      </w:rPr>
    </w:lvl>
    <w:lvl w:ilvl="8" w:tplc="04240005" w:tentative="1">
      <w:start w:val="1"/>
      <w:numFmt w:val="bullet"/>
      <w:lvlText w:val=""/>
      <w:lvlJc w:val="left"/>
      <w:pPr>
        <w:ind w:left="7185" w:hanging="360"/>
      </w:pPr>
      <w:rPr>
        <w:rFonts w:ascii="Wingdings" w:hAnsi="Wingdings" w:hint="default"/>
      </w:rPr>
    </w:lvl>
  </w:abstractNum>
  <w:abstractNum w:abstractNumId="15" w15:restartNumberingAfterBreak="0">
    <w:nsid w:val="6CAC620F"/>
    <w:multiLevelType w:val="hybridMultilevel"/>
    <w:tmpl w:val="57BC5A64"/>
    <w:lvl w:ilvl="0" w:tplc="BD96C19E">
      <w:start w:val="9"/>
      <w:numFmt w:val="bullet"/>
      <w:lvlText w:val="-"/>
      <w:lvlJc w:val="left"/>
      <w:pPr>
        <w:ind w:left="1428" w:hanging="360"/>
      </w:pPr>
      <w:rPr>
        <w:rFonts w:ascii="Arial" w:eastAsia="Times New Roman" w:hAnsi="Arial" w:cs="Aria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15:restartNumberingAfterBreak="0">
    <w:nsid w:val="7524449F"/>
    <w:multiLevelType w:val="hybridMultilevel"/>
    <w:tmpl w:val="2D206E1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22563668">
    <w:abstractNumId w:val="3"/>
  </w:num>
  <w:num w:numId="2" w16cid:durableId="1983265987">
    <w:abstractNumId w:val="8"/>
  </w:num>
  <w:num w:numId="3" w16cid:durableId="744450425">
    <w:abstractNumId w:val="7"/>
  </w:num>
  <w:num w:numId="4" w16cid:durableId="2023165292">
    <w:abstractNumId w:val="0"/>
  </w:num>
  <w:num w:numId="5" w16cid:durableId="540942723">
    <w:abstractNumId w:val="5"/>
  </w:num>
  <w:num w:numId="6" w16cid:durableId="472908727">
    <w:abstractNumId w:val="15"/>
  </w:num>
  <w:num w:numId="7" w16cid:durableId="773089330">
    <w:abstractNumId w:val="4"/>
  </w:num>
  <w:num w:numId="8" w16cid:durableId="1340429113">
    <w:abstractNumId w:val="11"/>
  </w:num>
  <w:num w:numId="9" w16cid:durableId="338117823">
    <w:abstractNumId w:val="6"/>
  </w:num>
  <w:num w:numId="10" w16cid:durableId="109516855">
    <w:abstractNumId w:val="2"/>
  </w:num>
  <w:num w:numId="11" w16cid:durableId="482163434">
    <w:abstractNumId w:val="9"/>
  </w:num>
  <w:num w:numId="12" w16cid:durableId="1119488412">
    <w:abstractNumId w:val="14"/>
  </w:num>
  <w:num w:numId="13" w16cid:durableId="1618944617">
    <w:abstractNumId w:val="16"/>
  </w:num>
  <w:num w:numId="14" w16cid:durableId="307170963">
    <w:abstractNumId w:val="10"/>
  </w:num>
  <w:num w:numId="15" w16cid:durableId="354356256">
    <w:abstractNumId w:val="12"/>
  </w:num>
  <w:num w:numId="16" w16cid:durableId="854267712">
    <w:abstractNumId w:val="13"/>
  </w:num>
  <w:num w:numId="17" w16cid:durableId="52070852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ocumentProtection w:edit="readOnly" w:enforcement="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ytjQ2NTE1tjAzMLZQ0lEKTi0uzszPAykwrgUAK0iG0ywAAAA="/>
  </w:docVars>
  <w:rsids>
    <w:rsidRoot w:val="00363D35"/>
    <w:rsid w:val="00007C55"/>
    <w:rsid w:val="00010CB6"/>
    <w:rsid w:val="000222F5"/>
    <w:rsid w:val="00025FE2"/>
    <w:rsid w:val="00026103"/>
    <w:rsid w:val="00026277"/>
    <w:rsid w:val="0002744B"/>
    <w:rsid w:val="00030208"/>
    <w:rsid w:val="000320E4"/>
    <w:rsid w:val="00040591"/>
    <w:rsid w:val="000411F5"/>
    <w:rsid w:val="000428A5"/>
    <w:rsid w:val="00043FB1"/>
    <w:rsid w:val="0005048F"/>
    <w:rsid w:val="00050D19"/>
    <w:rsid w:val="000547D5"/>
    <w:rsid w:val="0006059D"/>
    <w:rsid w:val="0006497E"/>
    <w:rsid w:val="000726DD"/>
    <w:rsid w:val="0007341B"/>
    <w:rsid w:val="00073F29"/>
    <w:rsid w:val="00075794"/>
    <w:rsid w:val="000821CB"/>
    <w:rsid w:val="00091C93"/>
    <w:rsid w:val="00094C52"/>
    <w:rsid w:val="00094C85"/>
    <w:rsid w:val="000956EB"/>
    <w:rsid w:val="00095A84"/>
    <w:rsid w:val="000A45BB"/>
    <w:rsid w:val="000B0B26"/>
    <w:rsid w:val="000C42D5"/>
    <w:rsid w:val="000C4D68"/>
    <w:rsid w:val="000D0597"/>
    <w:rsid w:val="000D24BE"/>
    <w:rsid w:val="000D7CE7"/>
    <w:rsid w:val="000E4389"/>
    <w:rsid w:val="000E473E"/>
    <w:rsid w:val="000E7BB5"/>
    <w:rsid w:val="000F01AF"/>
    <w:rsid w:val="0010137A"/>
    <w:rsid w:val="00104179"/>
    <w:rsid w:val="00105672"/>
    <w:rsid w:val="0010789B"/>
    <w:rsid w:val="001117D8"/>
    <w:rsid w:val="00115484"/>
    <w:rsid w:val="00116A51"/>
    <w:rsid w:val="00132A4B"/>
    <w:rsid w:val="001354E4"/>
    <w:rsid w:val="00136494"/>
    <w:rsid w:val="00141236"/>
    <w:rsid w:val="00145503"/>
    <w:rsid w:val="00155B73"/>
    <w:rsid w:val="001619B9"/>
    <w:rsid w:val="0016616E"/>
    <w:rsid w:val="00170396"/>
    <w:rsid w:val="00173AD6"/>
    <w:rsid w:val="001752E1"/>
    <w:rsid w:val="00186BE5"/>
    <w:rsid w:val="00193D90"/>
    <w:rsid w:val="001A2B65"/>
    <w:rsid w:val="001A2B67"/>
    <w:rsid w:val="001B451D"/>
    <w:rsid w:val="001B5D45"/>
    <w:rsid w:val="001B781B"/>
    <w:rsid w:val="001C0A36"/>
    <w:rsid w:val="001C1257"/>
    <w:rsid w:val="001C579A"/>
    <w:rsid w:val="001C7142"/>
    <w:rsid w:val="001D2C9B"/>
    <w:rsid w:val="001D7871"/>
    <w:rsid w:val="001E555C"/>
    <w:rsid w:val="001E60EF"/>
    <w:rsid w:val="001E669F"/>
    <w:rsid w:val="001E75B8"/>
    <w:rsid w:val="001F479A"/>
    <w:rsid w:val="001F6D12"/>
    <w:rsid w:val="001F773A"/>
    <w:rsid w:val="001F7AAA"/>
    <w:rsid w:val="002049F3"/>
    <w:rsid w:val="00212DDD"/>
    <w:rsid w:val="00213F64"/>
    <w:rsid w:val="002165F1"/>
    <w:rsid w:val="0022031B"/>
    <w:rsid w:val="00221C43"/>
    <w:rsid w:val="00221CD1"/>
    <w:rsid w:val="00224053"/>
    <w:rsid w:val="002240DE"/>
    <w:rsid w:val="00224704"/>
    <w:rsid w:val="00235591"/>
    <w:rsid w:val="00241AD7"/>
    <w:rsid w:val="00245733"/>
    <w:rsid w:val="00245EC2"/>
    <w:rsid w:val="002466FA"/>
    <w:rsid w:val="00252181"/>
    <w:rsid w:val="00260C7C"/>
    <w:rsid w:val="00273C4D"/>
    <w:rsid w:val="00283B5C"/>
    <w:rsid w:val="00287A3A"/>
    <w:rsid w:val="00294239"/>
    <w:rsid w:val="00295AEC"/>
    <w:rsid w:val="00296CCF"/>
    <w:rsid w:val="00297FFE"/>
    <w:rsid w:val="002B06CC"/>
    <w:rsid w:val="002B40C8"/>
    <w:rsid w:val="002B505D"/>
    <w:rsid w:val="002B643B"/>
    <w:rsid w:val="002C0B82"/>
    <w:rsid w:val="002C24D1"/>
    <w:rsid w:val="002C5FB7"/>
    <w:rsid w:val="002D64F0"/>
    <w:rsid w:val="002D6CC2"/>
    <w:rsid w:val="002D7F0E"/>
    <w:rsid w:val="002E15DE"/>
    <w:rsid w:val="002E7B02"/>
    <w:rsid w:val="002F1DCC"/>
    <w:rsid w:val="002F42F7"/>
    <w:rsid w:val="00302D17"/>
    <w:rsid w:val="003037CC"/>
    <w:rsid w:val="00312284"/>
    <w:rsid w:val="00315AC9"/>
    <w:rsid w:val="00326EE9"/>
    <w:rsid w:val="00330665"/>
    <w:rsid w:val="003307C5"/>
    <w:rsid w:val="00332B04"/>
    <w:rsid w:val="00333231"/>
    <w:rsid w:val="00344DE8"/>
    <w:rsid w:val="0034616F"/>
    <w:rsid w:val="003530AB"/>
    <w:rsid w:val="0035345C"/>
    <w:rsid w:val="00361FA4"/>
    <w:rsid w:val="00363D35"/>
    <w:rsid w:val="00364237"/>
    <w:rsid w:val="00365ADA"/>
    <w:rsid w:val="00372D88"/>
    <w:rsid w:val="00372EA2"/>
    <w:rsid w:val="00374C2B"/>
    <w:rsid w:val="0037752D"/>
    <w:rsid w:val="00390590"/>
    <w:rsid w:val="00391A2F"/>
    <w:rsid w:val="00393B9E"/>
    <w:rsid w:val="00396024"/>
    <w:rsid w:val="00397AE1"/>
    <w:rsid w:val="00397CAA"/>
    <w:rsid w:val="003A31EE"/>
    <w:rsid w:val="003A32CE"/>
    <w:rsid w:val="003B1CCA"/>
    <w:rsid w:val="003D7621"/>
    <w:rsid w:val="003E2DFA"/>
    <w:rsid w:val="003E3227"/>
    <w:rsid w:val="003F0797"/>
    <w:rsid w:val="003F1B48"/>
    <w:rsid w:val="003F4A4A"/>
    <w:rsid w:val="00402BB4"/>
    <w:rsid w:val="00406559"/>
    <w:rsid w:val="00411E1C"/>
    <w:rsid w:val="004120AD"/>
    <w:rsid w:val="00414473"/>
    <w:rsid w:val="00416920"/>
    <w:rsid w:val="0042025E"/>
    <w:rsid w:val="0043664E"/>
    <w:rsid w:val="0043745D"/>
    <w:rsid w:val="004411AC"/>
    <w:rsid w:val="00445E9A"/>
    <w:rsid w:val="00452B45"/>
    <w:rsid w:val="004669EB"/>
    <w:rsid w:val="0047612F"/>
    <w:rsid w:val="00481731"/>
    <w:rsid w:val="0048641C"/>
    <w:rsid w:val="00491D43"/>
    <w:rsid w:val="00492217"/>
    <w:rsid w:val="004932CE"/>
    <w:rsid w:val="0049456E"/>
    <w:rsid w:val="004A25DB"/>
    <w:rsid w:val="004A55BE"/>
    <w:rsid w:val="004C1148"/>
    <w:rsid w:val="004C501D"/>
    <w:rsid w:val="004C753E"/>
    <w:rsid w:val="004D0A53"/>
    <w:rsid w:val="004D172E"/>
    <w:rsid w:val="004D4732"/>
    <w:rsid w:val="004E02CD"/>
    <w:rsid w:val="004E1FAD"/>
    <w:rsid w:val="004E64C9"/>
    <w:rsid w:val="004E653E"/>
    <w:rsid w:val="004F4C19"/>
    <w:rsid w:val="00515DF5"/>
    <w:rsid w:val="005170E0"/>
    <w:rsid w:val="005230DD"/>
    <w:rsid w:val="00524415"/>
    <w:rsid w:val="00527064"/>
    <w:rsid w:val="00540508"/>
    <w:rsid w:val="00540C8D"/>
    <w:rsid w:val="005436EE"/>
    <w:rsid w:val="005467EA"/>
    <w:rsid w:val="00546CBB"/>
    <w:rsid w:val="0056078C"/>
    <w:rsid w:val="005608A7"/>
    <w:rsid w:val="00575066"/>
    <w:rsid w:val="00584D14"/>
    <w:rsid w:val="00586AE1"/>
    <w:rsid w:val="005928FC"/>
    <w:rsid w:val="00593BBB"/>
    <w:rsid w:val="005A3F5E"/>
    <w:rsid w:val="005A5840"/>
    <w:rsid w:val="005A5C7B"/>
    <w:rsid w:val="005C6C6B"/>
    <w:rsid w:val="005D4EFB"/>
    <w:rsid w:val="005D5270"/>
    <w:rsid w:val="005E16A1"/>
    <w:rsid w:val="005E71CC"/>
    <w:rsid w:val="005F365D"/>
    <w:rsid w:val="005F3F5F"/>
    <w:rsid w:val="005F544D"/>
    <w:rsid w:val="005F5857"/>
    <w:rsid w:val="005F7DB8"/>
    <w:rsid w:val="00600106"/>
    <w:rsid w:val="00600F80"/>
    <w:rsid w:val="00605FC3"/>
    <w:rsid w:val="00612A64"/>
    <w:rsid w:val="00614166"/>
    <w:rsid w:val="00615C54"/>
    <w:rsid w:val="00621A19"/>
    <w:rsid w:val="00622290"/>
    <w:rsid w:val="00645D6B"/>
    <w:rsid w:val="00651E29"/>
    <w:rsid w:val="006618E7"/>
    <w:rsid w:val="00664E86"/>
    <w:rsid w:val="006710FF"/>
    <w:rsid w:val="00674685"/>
    <w:rsid w:val="006753F5"/>
    <w:rsid w:val="006802F6"/>
    <w:rsid w:val="00680896"/>
    <w:rsid w:val="006874B1"/>
    <w:rsid w:val="00687661"/>
    <w:rsid w:val="00690FC9"/>
    <w:rsid w:val="0069124A"/>
    <w:rsid w:val="00691E65"/>
    <w:rsid w:val="00695D8F"/>
    <w:rsid w:val="006A4C3C"/>
    <w:rsid w:val="006A72CE"/>
    <w:rsid w:val="006B0E98"/>
    <w:rsid w:val="006B27B4"/>
    <w:rsid w:val="006B5B57"/>
    <w:rsid w:val="006B5C12"/>
    <w:rsid w:val="006C1060"/>
    <w:rsid w:val="006D336B"/>
    <w:rsid w:val="006D413B"/>
    <w:rsid w:val="006E09D4"/>
    <w:rsid w:val="006E0FE4"/>
    <w:rsid w:val="006E7BED"/>
    <w:rsid w:val="006F0276"/>
    <w:rsid w:val="00714B06"/>
    <w:rsid w:val="00721851"/>
    <w:rsid w:val="00726F9B"/>
    <w:rsid w:val="00735B0B"/>
    <w:rsid w:val="00737474"/>
    <w:rsid w:val="00743C82"/>
    <w:rsid w:val="00751B79"/>
    <w:rsid w:val="00753156"/>
    <w:rsid w:val="007536F2"/>
    <w:rsid w:val="00773EA0"/>
    <w:rsid w:val="00780AA3"/>
    <w:rsid w:val="0079775D"/>
    <w:rsid w:val="007A5BC0"/>
    <w:rsid w:val="007A6B4D"/>
    <w:rsid w:val="007B2299"/>
    <w:rsid w:val="007B24B3"/>
    <w:rsid w:val="007B29A8"/>
    <w:rsid w:val="007B4511"/>
    <w:rsid w:val="007B52A5"/>
    <w:rsid w:val="007C147D"/>
    <w:rsid w:val="007C2E4C"/>
    <w:rsid w:val="007C4F79"/>
    <w:rsid w:val="007C6076"/>
    <w:rsid w:val="007C6A58"/>
    <w:rsid w:val="007D5276"/>
    <w:rsid w:val="007D7A45"/>
    <w:rsid w:val="007E5636"/>
    <w:rsid w:val="007F1D87"/>
    <w:rsid w:val="007F3510"/>
    <w:rsid w:val="007F608B"/>
    <w:rsid w:val="0080133C"/>
    <w:rsid w:val="008015D3"/>
    <w:rsid w:val="008054D6"/>
    <w:rsid w:val="00810F8A"/>
    <w:rsid w:val="008110C5"/>
    <w:rsid w:val="008117CD"/>
    <w:rsid w:val="0082359A"/>
    <w:rsid w:val="00825C3F"/>
    <w:rsid w:val="00830090"/>
    <w:rsid w:val="00835910"/>
    <w:rsid w:val="00836642"/>
    <w:rsid w:val="00854936"/>
    <w:rsid w:val="00861112"/>
    <w:rsid w:val="008635E1"/>
    <w:rsid w:val="00864525"/>
    <w:rsid w:val="00867662"/>
    <w:rsid w:val="008740F7"/>
    <w:rsid w:val="00875FDF"/>
    <w:rsid w:val="00880A31"/>
    <w:rsid w:val="00880FDB"/>
    <w:rsid w:val="0088133E"/>
    <w:rsid w:val="00882206"/>
    <w:rsid w:val="008869EE"/>
    <w:rsid w:val="008A216A"/>
    <w:rsid w:val="008A586C"/>
    <w:rsid w:val="008A72DC"/>
    <w:rsid w:val="008B7453"/>
    <w:rsid w:val="008C15D9"/>
    <w:rsid w:val="008E2BA3"/>
    <w:rsid w:val="008E555E"/>
    <w:rsid w:val="008E7C4D"/>
    <w:rsid w:val="008F0494"/>
    <w:rsid w:val="00906ACC"/>
    <w:rsid w:val="00911FFB"/>
    <w:rsid w:val="00913420"/>
    <w:rsid w:val="00922897"/>
    <w:rsid w:val="00924460"/>
    <w:rsid w:val="00931DB9"/>
    <w:rsid w:val="00934228"/>
    <w:rsid w:val="00937F0B"/>
    <w:rsid w:val="00946628"/>
    <w:rsid w:val="009476E7"/>
    <w:rsid w:val="00950D08"/>
    <w:rsid w:val="00962F5B"/>
    <w:rsid w:val="009700C6"/>
    <w:rsid w:val="00973002"/>
    <w:rsid w:val="00975504"/>
    <w:rsid w:val="009768F2"/>
    <w:rsid w:val="00982304"/>
    <w:rsid w:val="00985386"/>
    <w:rsid w:val="00991658"/>
    <w:rsid w:val="00991DD4"/>
    <w:rsid w:val="009930C9"/>
    <w:rsid w:val="009949A4"/>
    <w:rsid w:val="009967E6"/>
    <w:rsid w:val="009976C1"/>
    <w:rsid w:val="009A1B8A"/>
    <w:rsid w:val="009A37FB"/>
    <w:rsid w:val="009A491F"/>
    <w:rsid w:val="009B206D"/>
    <w:rsid w:val="009B2802"/>
    <w:rsid w:val="009C0400"/>
    <w:rsid w:val="009C1ED9"/>
    <w:rsid w:val="009C257A"/>
    <w:rsid w:val="009C4B61"/>
    <w:rsid w:val="009D03EC"/>
    <w:rsid w:val="009D3FF2"/>
    <w:rsid w:val="009E438E"/>
    <w:rsid w:val="009E7D58"/>
    <w:rsid w:val="009F7E26"/>
    <w:rsid w:val="00A15171"/>
    <w:rsid w:val="00A162C2"/>
    <w:rsid w:val="00A17CF7"/>
    <w:rsid w:val="00A21177"/>
    <w:rsid w:val="00A2475B"/>
    <w:rsid w:val="00A47D2D"/>
    <w:rsid w:val="00A54A70"/>
    <w:rsid w:val="00A57BE8"/>
    <w:rsid w:val="00A6315D"/>
    <w:rsid w:val="00A65BDB"/>
    <w:rsid w:val="00A664A8"/>
    <w:rsid w:val="00A674AF"/>
    <w:rsid w:val="00A82DC4"/>
    <w:rsid w:val="00A85823"/>
    <w:rsid w:val="00A93474"/>
    <w:rsid w:val="00AA158B"/>
    <w:rsid w:val="00AA2410"/>
    <w:rsid w:val="00AA3CA2"/>
    <w:rsid w:val="00AA5532"/>
    <w:rsid w:val="00AB5948"/>
    <w:rsid w:val="00AB6534"/>
    <w:rsid w:val="00AD0609"/>
    <w:rsid w:val="00AD478E"/>
    <w:rsid w:val="00AD484E"/>
    <w:rsid w:val="00AD4E4F"/>
    <w:rsid w:val="00AE599F"/>
    <w:rsid w:val="00AF79A1"/>
    <w:rsid w:val="00B1143B"/>
    <w:rsid w:val="00B11897"/>
    <w:rsid w:val="00B12EA9"/>
    <w:rsid w:val="00B13EC9"/>
    <w:rsid w:val="00B23415"/>
    <w:rsid w:val="00B23B7B"/>
    <w:rsid w:val="00B23CD5"/>
    <w:rsid w:val="00B251DF"/>
    <w:rsid w:val="00B30BF9"/>
    <w:rsid w:val="00B30ED8"/>
    <w:rsid w:val="00B33304"/>
    <w:rsid w:val="00B45F9F"/>
    <w:rsid w:val="00B5088D"/>
    <w:rsid w:val="00B5413A"/>
    <w:rsid w:val="00B558D2"/>
    <w:rsid w:val="00B66B1D"/>
    <w:rsid w:val="00B67125"/>
    <w:rsid w:val="00B70AA8"/>
    <w:rsid w:val="00B77AEE"/>
    <w:rsid w:val="00B83027"/>
    <w:rsid w:val="00B862E7"/>
    <w:rsid w:val="00B864F0"/>
    <w:rsid w:val="00BA2841"/>
    <w:rsid w:val="00BA429B"/>
    <w:rsid w:val="00BA5C0B"/>
    <w:rsid w:val="00BA696A"/>
    <w:rsid w:val="00BA6A8A"/>
    <w:rsid w:val="00BB093E"/>
    <w:rsid w:val="00BB0C48"/>
    <w:rsid w:val="00BB10A4"/>
    <w:rsid w:val="00BB1CD8"/>
    <w:rsid w:val="00BB1E26"/>
    <w:rsid w:val="00BB4ABD"/>
    <w:rsid w:val="00BB604D"/>
    <w:rsid w:val="00BC3806"/>
    <w:rsid w:val="00BD0078"/>
    <w:rsid w:val="00BD01FB"/>
    <w:rsid w:val="00BD2A2C"/>
    <w:rsid w:val="00BD3D05"/>
    <w:rsid w:val="00BD4F52"/>
    <w:rsid w:val="00BE4559"/>
    <w:rsid w:val="00BE5585"/>
    <w:rsid w:val="00BE55F3"/>
    <w:rsid w:val="00BF1005"/>
    <w:rsid w:val="00BF3891"/>
    <w:rsid w:val="00BF5EF9"/>
    <w:rsid w:val="00C02859"/>
    <w:rsid w:val="00C05AE7"/>
    <w:rsid w:val="00C1368D"/>
    <w:rsid w:val="00C146E4"/>
    <w:rsid w:val="00C2181E"/>
    <w:rsid w:val="00C2577A"/>
    <w:rsid w:val="00C27C45"/>
    <w:rsid w:val="00C30748"/>
    <w:rsid w:val="00C4196A"/>
    <w:rsid w:val="00C4267C"/>
    <w:rsid w:val="00C42B40"/>
    <w:rsid w:val="00C65E6D"/>
    <w:rsid w:val="00C72B8F"/>
    <w:rsid w:val="00C73909"/>
    <w:rsid w:val="00C75F6F"/>
    <w:rsid w:val="00C80CC6"/>
    <w:rsid w:val="00C91961"/>
    <w:rsid w:val="00C9604F"/>
    <w:rsid w:val="00C970C3"/>
    <w:rsid w:val="00CA19B9"/>
    <w:rsid w:val="00CA465C"/>
    <w:rsid w:val="00CA56D9"/>
    <w:rsid w:val="00CA7AB3"/>
    <w:rsid w:val="00CB72A1"/>
    <w:rsid w:val="00CC2796"/>
    <w:rsid w:val="00CD104C"/>
    <w:rsid w:val="00CD44A4"/>
    <w:rsid w:val="00CD6040"/>
    <w:rsid w:val="00CE59D7"/>
    <w:rsid w:val="00CE737C"/>
    <w:rsid w:val="00CF0070"/>
    <w:rsid w:val="00CF3D2D"/>
    <w:rsid w:val="00CF3D7D"/>
    <w:rsid w:val="00CF6843"/>
    <w:rsid w:val="00D04F91"/>
    <w:rsid w:val="00D060AA"/>
    <w:rsid w:val="00D073FA"/>
    <w:rsid w:val="00D07B7D"/>
    <w:rsid w:val="00D10E35"/>
    <w:rsid w:val="00D1260B"/>
    <w:rsid w:val="00D12861"/>
    <w:rsid w:val="00D139EA"/>
    <w:rsid w:val="00D16942"/>
    <w:rsid w:val="00D2387A"/>
    <w:rsid w:val="00D31D62"/>
    <w:rsid w:val="00D3562B"/>
    <w:rsid w:val="00D43F10"/>
    <w:rsid w:val="00D62806"/>
    <w:rsid w:val="00D64F11"/>
    <w:rsid w:val="00D71802"/>
    <w:rsid w:val="00D768A2"/>
    <w:rsid w:val="00D77389"/>
    <w:rsid w:val="00D8734A"/>
    <w:rsid w:val="00D92394"/>
    <w:rsid w:val="00D949AF"/>
    <w:rsid w:val="00D95024"/>
    <w:rsid w:val="00DA31E6"/>
    <w:rsid w:val="00DA349C"/>
    <w:rsid w:val="00DA4B40"/>
    <w:rsid w:val="00DB41D8"/>
    <w:rsid w:val="00DC4469"/>
    <w:rsid w:val="00DD0D93"/>
    <w:rsid w:val="00DD685B"/>
    <w:rsid w:val="00DE0BC2"/>
    <w:rsid w:val="00DE21D9"/>
    <w:rsid w:val="00DE4F0F"/>
    <w:rsid w:val="00DE57E2"/>
    <w:rsid w:val="00DE6B5E"/>
    <w:rsid w:val="00DF4DD6"/>
    <w:rsid w:val="00E0011F"/>
    <w:rsid w:val="00E03F94"/>
    <w:rsid w:val="00E16F4D"/>
    <w:rsid w:val="00E2358B"/>
    <w:rsid w:val="00E23662"/>
    <w:rsid w:val="00E27506"/>
    <w:rsid w:val="00E27543"/>
    <w:rsid w:val="00E30133"/>
    <w:rsid w:val="00E3738A"/>
    <w:rsid w:val="00E43D5E"/>
    <w:rsid w:val="00E47474"/>
    <w:rsid w:val="00E51423"/>
    <w:rsid w:val="00E51A5E"/>
    <w:rsid w:val="00E5449F"/>
    <w:rsid w:val="00E563A2"/>
    <w:rsid w:val="00E601A8"/>
    <w:rsid w:val="00E61AF2"/>
    <w:rsid w:val="00E66219"/>
    <w:rsid w:val="00E77E4B"/>
    <w:rsid w:val="00E85D13"/>
    <w:rsid w:val="00EA5E7D"/>
    <w:rsid w:val="00EB0344"/>
    <w:rsid w:val="00EB0D2A"/>
    <w:rsid w:val="00EB3C14"/>
    <w:rsid w:val="00EC1FD4"/>
    <w:rsid w:val="00EC609F"/>
    <w:rsid w:val="00ED0895"/>
    <w:rsid w:val="00ED5B4D"/>
    <w:rsid w:val="00EE3866"/>
    <w:rsid w:val="00EE3CED"/>
    <w:rsid w:val="00EE70DE"/>
    <w:rsid w:val="00EF2572"/>
    <w:rsid w:val="00F029B2"/>
    <w:rsid w:val="00F13DF8"/>
    <w:rsid w:val="00F15847"/>
    <w:rsid w:val="00F25887"/>
    <w:rsid w:val="00F37B44"/>
    <w:rsid w:val="00F37FC7"/>
    <w:rsid w:val="00F426DB"/>
    <w:rsid w:val="00F42FDC"/>
    <w:rsid w:val="00F47563"/>
    <w:rsid w:val="00F504E9"/>
    <w:rsid w:val="00F523F1"/>
    <w:rsid w:val="00F56453"/>
    <w:rsid w:val="00F5692C"/>
    <w:rsid w:val="00F56EEB"/>
    <w:rsid w:val="00F66039"/>
    <w:rsid w:val="00F72146"/>
    <w:rsid w:val="00F72996"/>
    <w:rsid w:val="00F74581"/>
    <w:rsid w:val="00F77FFA"/>
    <w:rsid w:val="00F85A3F"/>
    <w:rsid w:val="00F87C2F"/>
    <w:rsid w:val="00F900B6"/>
    <w:rsid w:val="00F91523"/>
    <w:rsid w:val="00F926FF"/>
    <w:rsid w:val="00FA274B"/>
    <w:rsid w:val="00FA7524"/>
    <w:rsid w:val="00FB37B8"/>
    <w:rsid w:val="00FB5ECF"/>
    <w:rsid w:val="00FB67C1"/>
    <w:rsid w:val="00FB795F"/>
    <w:rsid w:val="00FC0F1A"/>
    <w:rsid w:val="00FC26B2"/>
    <w:rsid w:val="00FC282C"/>
    <w:rsid w:val="00FC5C3A"/>
    <w:rsid w:val="00FC66F3"/>
    <w:rsid w:val="00FC6D7B"/>
    <w:rsid w:val="00FD2B06"/>
    <w:rsid w:val="00FD4D2F"/>
    <w:rsid w:val="00FD6530"/>
    <w:rsid w:val="00FF7AA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076D2"/>
  <w15:docId w15:val="{9C8E26E5-C2E9-437E-BBC3-2F3B03F82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80AA3"/>
  </w:style>
  <w:style w:type="paragraph" w:styleId="Naslov3">
    <w:name w:val="heading 3"/>
    <w:basedOn w:val="Navaden"/>
    <w:link w:val="Naslov3Znak"/>
    <w:uiPriority w:val="9"/>
    <w:qFormat/>
    <w:rsid w:val="00BB1E26"/>
    <w:pPr>
      <w:spacing w:before="100" w:beforeAutospacing="1" w:after="100" w:afterAutospacing="1" w:line="240" w:lineRule="auto"/>
      <w:outlineLvl w:val="2"/>
    </w:pPr>
    <w:rPr>
      <w:rFonts w:ascii="Times New Roman" w:eastAsia="Times New Roman" w:hAnsi="Times New Roman" w:cs="Times New Roman"/>
      <w:b/>
      <w:bCs/>
      <w:sz w:val="27"/>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semiHidden/>
    <w:unhideWhenUsed/>
    <w:rsid w:val="00363D35"/>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363D35"/>
  </w:style>
  <w:style w:type="paragraph" w:styleId="Noga">
    <w:name w:val="footer"/>
    <w:basedOn w:val="Navaden"/>
    <w:link w:val="NogaZnak"/>
    <w:uiPriority w:val="99"/>
    <w:unhideWhenUsed/>
    <w:rsid w:val="00363D35"/>
    <w:pPr>
      <w:tabs>
        <w:tab w:val="center" w:pos="4536"/>
        <w:tab w:val="right" w:pos="9072"/>
      </w:tabs>
      <w:spacing w:after="0" w:line="240" w:lineRule="auto"/>
    </w:pPr>
  </w:style>
  <w:style w:type="character" w:customStyle="1" w:styleId="NogaZnak">
    <w:name w:val="Noga Znak"/>
    <w:basedOn w:val="Privzetapisavaodstavka"/>
    <w:link w:val="Noga"/>
    <w:uiPriority w:val="99"/>
    <w:rsid w:val="00363D35"/>
  </w:style>
  <w:style w:type="table" w:styleId="Tabelamrea">
    <w:name w:val="Table Grid"/>
    <w:basedOn w:val="Navadnatabela"/>
    <w:uiPriority w:val="39"/>
    <w:rsid w:val="005A3F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43745D"/>
    <w:pPr>
      <w:ind w:left="720"/>
      <w:contextualSpacing/>
    </w:pPr>
  </w:style>
  <w:style w:type="paragraph" w:styleId="Besedilooblaka">
    <w:name w:val="Balloon Text"/>
    <w:basedOn w:val="Navaden"/>
    <w:link w:val="BesedilooblakaZnak"/>
    <w:uiPriority w:val="99"/>
    <w:semiHidden/>
    <w:unhideWhenUsed/>
    <w:rsid w:val="008A586C"/>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A586C"/>
    <w:rPr>
      <w:rFonts w:ascii="Tahoma" w:hAnsi="Tahoma" w:cs="Tahoma"/>
      <w:sz w:val="16"/>
      <w:szCs w:val="16"/>
    </w:rPr>
  </w:style>
  <w:style w:type="character" w:styleId="Hiperpovezava">
    <w:name w:val="Hyperlink"/>
    <w:basedOn w:val="Privzetapisavaodstavka"/>
    <w:rsid w:val="00D2387A"/>
    <w:rPr>
      <w:color w:val="0000FF"/>
      <w:u w:val="single"/>
    </w:rPr>
  </w:style>
  <w:style w:type="character" w:styleId="Krepko">
    <w:name w:val="Strong"/>
    <w:basedOn w:val="Privzetapisavaodstavka"/>
    <w:qFormat/>
    <w:rsid w:val="00D2387A"/>
    <w:rPr>
      <w:b/>
      <w:bCs/>
    </w:rPr>
  </w:style>
  <w:style w:type="paragraph" w:customStyle="1" w:styleId="bodytext">
    <w:name w:val="bodytext"/>
    <w:basedOn w:val="Navaden"/>
    <w:rsid w:val="003B1CCA"/>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apple-converted-space">
    <w:name w:val="apple-converted-space"/>
    <w:basedOn w:val="Privzetapisavaodstavka"/>
    <w:rsid w:val="003B1CCA"/>
  </w:style>
  <w:style w:type="character" w:customStyle="1" w:styleId="Naslov3Znak">
    <w:name w:val="Naslov 3 Znak"/>
    <w:basedOn w:val="Privzetapisavaodstavka"/>
    <w:link w:val="Naslov3"/>
    <w:uiPriority w:val="9"/>
    <w:rsid w:val="00BB1E26"/>
    <w:rPr>
      <w:rFonts w:ascii="Times New Roman" w:eastAsia="Times New Roman" w:hAnsi="Times New Roman" w:cs="Times New Roman"/>
      <w:b/>
      <w:bCs/>
      <w:sz w:val="27"/>
      <w:szCs w:val="27"/>
      <w:lang w:eastAsia="sl-SI"/>
    </w:rPr>
  </w:style>
  <w:style w:type="paragraph" w:styleId="Navadensplet">
    <w:name w:val="Normal (Web)"/>
    <w:basedOn w:val="Navaden"/>
    <w:uiPriority w:val="99"/>
    <w:semiHidden/>
    <w:unhideWhenUsed/>
    <w:rsid w:val="00CB72A1"/>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SledenaHiperpovezava">
    <w:name w:val="FollowedHyperlink"/>
    <w:basedOn w:val="Privzetapisavaodstavka"/>
    <w:uiPriority w:val="99"/>
    <w:semiHidden/>
    <w:unhideWhenUsed/>
    <w:rsid w:val="000E43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505134">
      <w:bodyDiv w:val="1"/>
      <w:marLeft w:val="0"/>
      <w:marRight w:val="0"/>
      <w:marTop w:val="0"/>
      <w:marBottom w:val="0"/>
      <w:divBdr>
        <w:top w:val="none" w:sz="0" w:space="0" w:color="auto"/>
        <w:left w:val="none" w:sz="0" w:space="0" w:color="auto"/>
        <w:bottom w:val="none" w:sz="0" w:space="0" w:color="auto"/>
        <w:right w:val="none" w:sz="0" w:space="0" w:color="auto"/>
      </w:divBdr>
    </w:div>
    <w:div w:id="649409848">
      <w:bodyDiv w:val="1"/>
      <w:marLeft w:val="0"/>
      <w:marRight w:val="0"/>
      <w:marTop w:val="0"/>
      <w:marBottom w:val="0"/>
      <w:divBdr>
        <w:top w:val="none" w:sz="0" w:space="0" w:color="auto"/>
        <w:left w:val="none" w:sz="0" w:space="0" w:color="auto"/>
        <w:bottom w:val="none" w:sz="0" w:space="0" w:color="auto"/>
        <w:right w:val="none" w:sz="0" w:space="0" w:color="auto"/>
      </w:divBdr>
    </w:div>
    <w:div w:id="1332172256">
      <w:bodyDiv w:val="1"/>
      <w:marLeft w:val="0"/>
      <w:marRight w:val="0"/>
      <w:marTop w:val="0"/>
      <w:marBottom w:val="0"/>
      <w:divBdr>
        <w:top w:val="none" w:sz="0" w:space="0" w:color="auto"/>
        <w:left w:val="none" w:sz="0" w:space="0" w:color="auto"/>
        <w:bottom w:val="none" w:sz="0" w:space="0" w:color="auto"/>
        <w:right w:val="none" w:sz="0" w:space="0" w:color="auto"/>
      </w:divBdr>
    </w:div>
    <w:div w:id="1592160894">
      <w:bodyDiv w:val="1"/>
      <w:marLeft w:val="0"/>
      <w:marRight w:val="0"/>
      <w:marTop w:val="0"/>
      <w:marBottom w:val="0"/>
      <w:divBdr>
        <w:top w:val="none" w:sz="0" w:space="0" w:color="auto"/>
        <w:left w:val="none" w:sz="0" w:space="0" w:color="auto"/>
        <w:bottom w:val="none" w:sz="0" w:space="0" w:color="auto"/>
        <w:right w:val="none" w:sz="0" w:space="0" w:color="auto"/>
      </w:divBdr>
    </w:div>
    <w:div w:id="1754546999">
      <w:bodyDiv w:val="1"/>
      <w:marLeft w:val="0"/>
      <w:marRight w:val="0"/>
      <w:marTop w:val="0"/>
      <w:marBottom w:val="0"/>
      <w:divBdr>
        <w:top w:val="none" w:sz="0" w:space="0" w:color="auto"/>
        <w:left w:val="none" w:sz="0" w:space="0" w:color="auto"/>
        <w:bottom w:val="none" w:sz="0" w:space="0" w:color="auto"/>
        <w:right w:val="none" w:sz="0" w:space="0" w:color="auto"/>
      </w:divBdr>
    </w:div>
    <w:div w:id="2052881025">
      <w:bodyDiv w:val="1"/>
      <w:marLeft w:val="0"/>
      <w:marRight w:val="0"/>
      <w:marTop w:val="0"/>
      <w:marBottom w:val="0"/>
      <w:divBdr>
        <w:top w:val="none" w:sz="0" w:space="0" w:color="auto"/>
        <w:left w:val="none" w:sz="0" w:space="0" w:color="auto"/>
        <w:bottom w:val="none" w:sz="0" w:space="0" w:color="auto"/>
        <w:right w:val="none" w:sz="0" w:space="0" w:color="auto"/>
      </w:divBdr>
    </w:div>
    <w:div w:id="2055807060">
      <w:bodyDiv w:val="1"/>
      <w:marLeft w:val="0"/>
      <w:marRight w:val="0"/>
      <w:marTop w:val="0"/>
      <w:marBottom w:val="0"/>
      <w:divBdr>
        <w:top w:val="none" w:sz="0" w:space="0" w:color="auto"/>
        <w:left w:val="none" w:sz="0" w:space="0" w:color="auto"/>
        <w:bottom w:val="none" w:sz="0" w:space="0" w:color="auto"/>
        <w:right w:val="none" w:sz="0" w:space="0" w:color="auto"/>
      </w:divBdr>
    </w:div>
    <w:div w:id="2066443826">
      <w:bodyDiv w:val="1"/>
      <w:marLeft w:val="0"/>
      <w:marRight w:val="0"/>
      <w:marTop w:val="0"/>
      <w:marBottom w:val="0"/>
      <w:divBdr>
        <w:top w:val="none" w:sz="0" w:space="0" w:color="auto"/>
        <w:left w:val="none" w:sz="0" w:space="0" w:color="auto"/>
        <w:bottom w:val="none" w:sz="0" w:space="0" w:color="auto"/>
        <w:right w:val="none" w:sz="0" w:space="0" w:color="auto"/>
      </w:divBdr>
      <w:divsChild>
        <w:div w:id="1722362355">
          <w:marLeft w:val="0"/>
          <w:marRight w:val="0"/>
          <w:marTop w:val="0"/>
          <w:marBottom w:val="0"/>
          <w:divBdr>
            <w:top w:val="none" w:sz="0" w:space="0" w:color="auto"/>
            <w:left w:val="none" w:sz="0" w:space="0" w:color="auto"/>
            <w:bottom w:val="none" w:sz="0" w:space="0" w:color="auto"/>
            <w:right w:val="none" w:sz="0" w:space="0" w:color="auto"/>
          </w:divBdr>
        </w:div>
        <w:div w:id="1726441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1.png"/><Relationship Id="rId4" Type="http://schemas.openxmlformats.org/officeDocument/2006/relationships/image" Target="media/image5.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 ma:contentTypeID="0x010100D95806AC9804EE46B9BDE119DE55B7C8" ma:contentTypeVersion="0" ma:contentTypeDescription="Ustvari nov dokument." ma:contentTypeScope="" ma:versionID="30be61334d44189d348096e4c0f53227">
  <xsd:schema xmlns:xsd="http://www.w3.org/2001/XMLSchema" xmlns:xs="http://www.w3.org/2001/XMLSchema" xmlns:p="http://schemas.microsoft.com/office/2006/metadata/properties" targetNamespace="http://schemas.microsoft.com/office/2006/metadata/properties" ma:root="true" ma:fieldsID="fcf2f402a25079dd6a65e36831f4e34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A33EE5-6219-4DF0-945B-BBCD32E7122F}">
  <ds:schemaRefs>
    <ds:schemaRef ds:uri="http://schemas.microsoft.com/sharepoint/v3/contenttype/forms"/>
  </ds:schemaRefs>
</ds:datastoreItem>
</file>

<file path=customXml/itemProps2.xml><?xml version="1.0" encoding="utf-8"?>
<ds:datastoreItem xmlns:ds="http://schemas.openxmlformats.org/officeDocument/2006/customXml" ds:itemID="{DC6AF0E7-F14F-427C-A9CF-90B6FAB596DD}">
  <ds:schemaRefs>
    <ds:schemaRef ds:uri="http://schemas.openxmlformats.org/officeDocument/2006/bibliography"/>
  </ds:schemaRefs>
</ds:datastoreItem>
</file>

<file path=customXml/itemProps3.xml><?xml version="1.0" encoding="utf-8"?>
<ds:datastoreItem xmlns:ds="http://schemas.openxmlformats.org/officeDocument/2006/customXml" ds:itemID="{CCA98F23-7AC2-419F-969B-D41A2F5CB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F5385B6-3760-465D-BCFA-B483B969720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595</Words>
  <Characters>3396</Characters>
  <Application>Microsoft Office Word</Application>
  <DocSecurity>0</DocSecurity>
  <Lines>28</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Špela Langus</cp:lastModifiedBy>
  <cp:revision>13</cp:revision>
  <cp:lastPrinted>2025-02-21T12:39:00Z</cp:lastPrinted>
  <dcterms:created xsi:type="dcterms:W3CDTF">2024-03-28T08:53:00Z</dcterms:created>
  <dcterms:modified xsi:type="dcterms:W3CDTF">2026-09-18T08:54:00Z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0x010100D95806AC9804EE46B9BDE119DE55B7C8</vt:lpwstr>
  </property>
  <property fmtid="{D5CDD505-2E9C-101B-9397-08002B2CF9AE}" pid="3" name="GrammarlyDocumentId">
    <vt:lpwstr>b1c737523e10946be0536950a77c54dc4ae3c998a573ad0e40f83f38228a6c3e</vt:lpwstr>
  </property>
</Properties>
</file>